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1329" w14:textId="77777777" w:rsidR="008356EA" w:rsidRPr="00D76A77" w:rsidRDefault="008356EA" w:rsidP="008356EA">
      <w:pPr>
        <w:spacing w:before="120" w:line="276" w:lineRule="auto"/>
        <w:jc w:val="center"/>
        <w:rPr>
          <w:rFonts w:ascii="Calibri" w:hAnsi="Calibri" w:cs="Arial"/>
          <w:lang w:val="el-GR"/>
        </w:rPr>
      </w:pPr>
      <w:r w:rsidRPr="00D76A77">
        <w:rPr>
          <w:rFonts w:ascii="Calibri" w:hAnsi="Calibri" w:cs="Arial"/>
          <w:b/>
          <w:lang w:val="el-GR"/>
        </w:rPr>
        <w:t>ΠΕΡΙΓΡΑΜΜΑ ΜΑΘΗΜΑΤΟΣ</w:t>
      </w:r>
    </w:p>
    <w:p w14:paraId="39DDDB8B" w14:textId="77777777" w:rsidR="008356EA" w:rsidRPr="00D76A77"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sz w:val="22"/>
          <w:szCs w:val="22"/>
        </w:rPr>
      </w:pPr>
      <w:r w:rsidRPr="00D76A77">
        <w:rPr>
          <w:rFonts w:ascii="Calibri" w:hAnsi="Calibri" w:cs="Arial"/>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76A77" w:rsidRPr="00D76A77" w14:paraId="3C66FCB2" w14:textId="77777777" w:rsidTr="00C542F4">
        <w:tc>
          <w:tcPr>
            <w:tcW w:w="3205" w:type="dxa"/>
            <w:shd w:val="clear" w:color="auto" w:fill="DDD9C3"/>
          </w:tcPr>
          <w:p w14:paraId="0F3C408F"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ΣΧΟΛΗ</w:t>
            </w:r>
          </w:p>
        </w:tc>
        <w:tc>
          <w:tcPr>
            <w:tcW w:w="5231" w:type="dxa"/>
            <w:gridSpan w:val="5"/>
          </w:tcPr>
          <w:p w14:paraId="1585785B" w14:textId="77777777" w:rsidR="008356EA" w:rsidRPr="00D76A77" w:rsidRDefault="00075C52" w:rsidP="00C542F4">
            <w:pPr>
              <w:rPr>
                <w:rFonts w:ascii="Calibri" w:hAnsi="Calibri" w:cs="Arial"/>
                <w:sz w:val="20"/>
                <w:szCs w:val="20"/>
                <w:lang w:val="el-GR"/>
              </w:rPr>
            </w:pPr>
            <w:r w:rsidRPr="00D76A77">
              <w:rPr>
                <w:rFonts w:ascii="Calibri" w:hAnsi="Calibri" w:cs="Arial"/>
                <w:sz w:val="20"/>
                <w:szCs w:val="20"/>
                <w:lang w:val="el-GR"/>
              </w:rPr>
              <w:t>Επιστημών Υγείας</w:t>
            </w:r>
          </w:p>
        </w:tc>
      </w:tr>
      <w:tr w:rsidR="00D76A77" w:rsidRPr="00D76A77" w14:paraId="64CD2299" w14:textId="77777777" w:rsidTr="00C542F4">
        <w:tc>
          <w:tcPr>
            <w:tcW w:w="3205" w:type="dxa"/>
            <w:shd w:val="clear" w:color="auto" w:fill="DDD9C3"/>
          </w:tcPr>
          <w:p w14:paraId="55F916FF"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ΤΜΗΜΑ</w:t>
            </w:r>
          </w:p>
        </w:tc>
        <w:tc>
          <w:tcPr>
            <w:tcW w:w="5231" w:type="dxa"/>
            <w:gridSpan w:val="5"/>
          </w:tcPr>
          <w:p w14:paraId="4FF428C6" w14:textId="77777777" w:rsidR="008356EA" w:rsidRPr="009B08C5" w:rsidRDefault="00075C52" w:rsidP="00C542F4">
            <w:pPr>
              <w:rPr>
                <w:rFonts w:asciiTheme="minorHAnsi" w:hAnsiTheme="minorHAnsi" w:cstheme="minorHAnsi"/>
                <w:sz w:val="20"/>
                <w:szCs w:val="20"/>
                <w:lang w:val="el-GR"/>
              </w:rPr>
            </w:pPr>
            <w:r w:rsidRPr="009B08C5">
              <w:rPr>
                <w:rFonts w:asciiTheme="minorHAnsi" w:hAnsiTheme="minorHAnsi" w:cstheme="minorHAnsi"/>
                <w:sz w:val="20"/>
                <w:szCs w:val="20"/>
                <w:lang w:val="el-GR"/>
              </w:rPr>
              <w:t>Ιατρικής</w:t>
            </w:r>
          </w:p>
        </w:tc>
      </w:tr>
      <w:tr w:rsidR="00D76A77" w:rsidRPr="00D76A77" w14:paraId="2B2E80D2" w14:textId="77777777" w:rsidTr="00C542F4">
        <w:tc>
          <w:tcPr>
            <w:tcW w:w="3205" w:type="dxa"/>
            <w:shd w:val="clear" w:color="auto" w:fill="DDD9C3"/>
          </w:tcPr>
          <w:p w14:paraId="2CB52C4A"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 xml:space="preserve">ΕΠΙΠΕΔΟ ΣΠΟΥΔΩΝ </w:t>
            </w:r>
          </w:p>
        </w:tc>
        <w:tc>
          <w:tcPr>
            <w:tcW w:w="5231" w:type="dxa"/>
            <w:gridSpan w:val="5"/>
          </w:tcPr>
          <w:p w14:paraId="3D70CB28" w14:textId="77777777" w:rsidR="008356EA" w:rsidRPr="009B08C5" w:rsidRDefault="00A93C07" w:rsidP="00C542F4">
            <w:pPr>
              <w:rPr>
                <w:rFonts w:asciiTheme="minorHAnsi" w:hAnsiTheme="minorHAnsi" w:cstheme="minorHAnsi"/>
                <w:sz w:val="20"/>
                <w:szCs w:val="20"/>
                <w:lang w:val="el-GR"/>
              </w:rPr>
            </w:pPr>
            <w:r w:rsidRPr="009B08C5">
              <w:rPr>
                <w:rFonts w:asciiTheme="minorHAnsi" w:hAnsiTheme="minorHAnsi" w:cstheme="minorHAnsi"/>
                <w:sz w:val="20"/>
                <w:szCs w:val="20"/>
                <w:lang w:val="el-GR"/>
              </w:rPr>
              <w:t>Προπτυχιακό</w:t>
            </w:r>
          </w:p>
        </w:tc>
      </w:tr>
      <w:tr w:rsidR="00D76A77" w:rsidRPr="00D76A77" w14:paraId="6FFD3143" w14:textId="77777777" w:rsidTr="00C542F4">
        <w:tc>
          <w:tcPr>
            <w:tcW w:w="3205" w:type="dxa"/>
            <w:shd w:val="clear" w:color="auto" w:fill="DDD9C3"/>
          </w:tcPr>
          <w:p w14:paraId="3210B01D" w14:textId="77777777" w:rsidR="008356EA" w:rsidRPr="00D76A77" w:rsidRDefault="008356EA" w:rsidP="00C542F4">
            <w:pPr>
              <w:jc w:val="right"/>
              <w:rPr>
                <w:rFonts w:ascii="Calibri" w:hAnsi="Calibri" w:cs="Arial"/>
                <w:b/>
                <w:sz w:val="20"/>
                <w:szCs w:val="20"/>
              </w:rPr>
            </w:pPr>
            <w:r w:rsidRPr="00D76A77">
              <w:rPr>
                <w:rFonts w:ascii="Calibri" w:hAnsi="Calibri" w:cs="Arial"/>
                <w:b/>
                <w:sz w:val="20"/>
                <w:szCs w:val="20"/>
                <w:lang w:val="el-GR"/>
              </w:rPr>
              <w:t>ΚΩΔΙΚΟΣ ΜΑΘΗΜΑΤΟΣ</w:t>
            </w:r>
          </w:p>
        </w:tc>
        <w:tc>
          <w:tcPr>
            <w:tcW w:w="1135" w:type="dxa"/>
          </w:tcPr>
          <w:p w14:paraId="45410860" w14:textId="60F47F10" w:rsidR="008356EA" w:rsidRPr="009B08C5" w:rsidRDefault="009B08C5" w:rsidP="00C542F4">
            <w:pPr>
              <w:rPr>
                <w:rFonts w:asciiTheme="minorHAnsi" w:hAnsiTheme="minorHAnsi" w:cstheme="minorHAnsi"/>
                <w:b/>
                <w:sz w:val="20"/>
                <w:szCs w:val="20"/>
                <w:lang w:val="el-GR"/>
              </w:rPr>
            </w:pPr>
            <w:r w:rsidRPr="009B08C5">
              <w:rPr>
                <w:rFonts w:asciiTheme="minorHAnsi" w:hAnsiTheme="minorHAnsi" w:cstheme="minorHAnsi"/>
                <w:sz w:val="20"/>
                <w:szCs w:val="20"/>
              </w:rPr>
              <w:t>ΙΑΕΑ15</w:t>
            </w:r>
          </w:p>
        </w:tc>
        <w:tc>
          <w:tcPr>
            <w:tcW w:w="2505" w:type="dxa"/>
            <w:gridSpan w:val="2"/>
            <w:shd w:val="clear" w:color="auto" w:fill="DDD9C3"/>
          </w:tcPr>
          <w:p w14:paraId="6AEB1B6C" w14:textId="77777777" w:rsidR="008356EA" w:rsidRPr="00D76A77" w:rsidRDefault="008356EA" w:rsidP="00C542F4">
            <w:pPr>
              <w:jc w:val="right"/>
              <w:rPr>
                <w:rFonts w:ascii="Calibri" w:hAnsi="Calibri" w:cs="Arial"/>
                <w:b/>
                <w:sz w:val="20"/>
                <w:szCs w:val="20"/>
              </w:rPr>
            </w:pPr>
            <w:r w:rsidRPr="00D76A77">
              <w:rPr>
                <w:rFonts w:ascii="Calibri" w:hAnsi="Calibri" w:cs="Arial"/>
                <w:b/>
                <w:sz w:val="20"/>
                <w:szCs w:val="20"/>
                <w:lang w:val="el-GR"/>
              </w:rPr>
              <w:t>ΕΞΑΜΗΝΟ ΣΠΟΥΔΩΝ</w:t>
            </w:r>
          </w:p>
        </w:tc>
        <w:tc>
          <w:tcPr>
            <w:tcW w:w="1591" w:type="dxa"/>
            <w:gridSpan w:val="2"/>
          </w:tcPr>
          <w:p w14:paraId="5887E230" w14:textId="77777777" w:rsidR="008356EA" w:rsidRPr="00127932" w:rsidRDefault="00A93C07" w:rsidP="00C542F4">
            <w:pPr>
              <w:rPr>
                <w:rFonts w:ascii="Calibri" w:hAnsi="Calibri" w:cs="Arial"/>
                <w:sz w:val="20"/>
                <w:szCs w:val="20"/>
                <w:lang w:val="el-GR"/>
              </w:rPr>
            </w:pPr>
            <w:r w:rsidRPr="00127932">
              <w:rPr>
                <w:rFonts w:ascii="Calibri" w:hAnsi="Calibri" w:cs="Arial"/>
                <w:sz w:val="20"/>
                <w:szCs w:val="20"/>
                <w:lang w:val="el-GR"/>
              </w:rPr>
              <w:t>10</w:t>
            </w:r>
            <w:r w:rsidRPr="00127932">
              <w:rPr>
                <w:rFonts w:ascii="Calibri" w:hAnsi="Calibri" w:cs="Arial"/>
                <w:sz w:val="20"/>
                <w:szCs w:val="20"/>
                <w:vertAlign w:val="superscript"/>
                <w:lang w:val="el-GR"/>
              </w:rPr>
              <w:t>ο</w:t>
            </w:r>
            <w:r w:rsidRPr="00127932">
              <w:rPr>
                <w:rFonts w:ascii="Calibri" w:hAnsi="Calibri" w:cs="Arial"/>
                <w:sz w:val="20"/>
                <w:szCs w:val="20"/>
                <w:lang w:val="el-GR"/>
              </w:rPr>
              <w:t xml:space="preserve"> </w:t>
            </w:r>
            <w:r w:rsidR="003B2BB0" w:rsidRPr="00127932">
              <w:rPr>
                <w:rFonts w:ascii="Calibri" w:hAnsi="Calibri" w:cs="Arial"/>
                <w:sz w:val="20"/>
                <w:szCs w:val="20"/>
                <w:lang w:val="el-GR"/>
              </w:rPr>
              <w:t>–</w:t>
            </w:r>
            <w:r w:rsidRPr="00127932">
              <w:rPr>
                <w:rFonts w:ascii="Calibri" w:hAnsi="Calibri" w:cs="Arial"/>
                <w:sz w:val="20"/>
                <w:szCs w:val="20"/>
                <w:lang w:val="el-GR"/>
              </w:rPr>
              <w:t xml:space="preserve"> </w:t>
            </w:r>
            <w:r w:rsidR="00D529F8" w:rsidRPr="00127932">
              <w:rPr>
                <w:rFonts w:ascii="Calibri" w:hAnsi="Calibri" w:cs="Arial"/>
                <w:sz w:val="20"/>
                <w:szCs w:val="20"/>
                <w:lang w:val="el-GR"/>
              </w:rPr>
              <w:t>Ι</w:t>
            </w:r>
            <w:r w:rsidR="003B2BB0" w:rsidRPr="00127932">
              <w:rPr>
                <w:rFonts w:ascii="Calibri" w:hAnsi="Calibri" w:cs="Arial"/>
                <w:sz w:val="20"/>
                <w:szCs w:val="20"/>
                <w:lang w:val="el-GR"/>
              </w:rPr>
              <w:t>’</w:t>
            </w:r>
          </w:p>
        </w:tc>
      </w:tr>
      <w:tr w:rsidR="00D76A77" w:rsidRPr="00D76A77" w14:paraId="687B4E2B" w14:textId="77777777" w:rsidTr="00C542F4">
        <w:trPr>
          <w:trHeight w:val="375"/>
        </w:trPr>
        <w:tc>
          <w:tcPr>
            <w:tcW w:w="3205" w:type="dxa"/>
            <w:shd w:val="clear" w:color="auto" w:fill="DDD9C3"/>
            <w:vAlign w:val="center"/>
          </w:tcPr>
          <w:p w14:paraId="5F57D1C5"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ΤΙΤΛΟΣ ΜΑΘΗΜΑΤΟΣ</w:t>
            </w:r>
          </w:p>
        </w:tc>
        <w:tc>
          <w:tcPr>
            <w:tcW w:w="5231" w:type="dxa"/>
            <w:gridSpan w:val="5"/>
            <w:vAlign w:val="center"/>
          </w:tcPr>
          <w:p w14:paraId="47176B47" w14:textId="77777777" w:rsidR="008356EA" w:rsidRPr="00D76A77" w:rsidRDefault="00A93C07" w:rsidP="00C542F4">
            <w:pPr>
              <w:rPr>
                <w:rFonts w:ascii="Calibri" w:hAnsi="Calibri" w:cs="Arial"/>
                <w:sz w:val="20"/>
                <w:szCs w:val="20"/>
                <w:lang w:val="el-GR"/>
              </w:rPr>
            </w:pPr>
            <w:r w:rsidRPr="00D76A77">
              <w:rPr>
                <w:rFonts w:ascii="Calibri" w:hAnsi="Calibri" w:cs="Arial"/>
                <w:sz w:val="20"/>
                <w:szCs w:val="20"/>
                <w:lang w:val="el-GR"/>
              </w:rPr>
              <w:t>ΓΝΑΘΟΠΡΟΣΩΠΙΚΗ</w:t>
            </w:r>
          </w:p>
        </w:tc>
      </w:tr>
      <w:tr w:rsidR="00D76A77" w:rsidRPr="00D76A77" w14:paraId="254DBEBE" w14:textId="77777777" w:rsidTr="00C542F4">
        <w:trPr>
          <w:trHeight w:val="196"/>
        </w:trPr>
        <w:tc>
          <w:tcPr>
            <w:tcW w:w="5637" w:type="dxa"/>
            <w:gridSpan w:val="3"/>
            <w:shd w:val="clear" w:color="auto" w:fill="DDD9C3"/>
            <w:vAlign w:val="center"/>
          </w:tcPr>
          <w:p w14:paraId="5D72BD7B" w14:textId="77777777" w:rsidR="008356EA" w:rsidRPr="00D76A77" w:rsidRDefault="008356EA" w:rsidP="00C542F4">
            <w:pPr>
              <w:jc w:val="center"/>
              <w:rPr>
                <w:rFonts w:ascii="Calibri" w:hAnsi="Calibri" w:cs="Arial"/>
                <w:b/>
                <w:sz w:val="20"/>
                <w:szCs w:val="20"/>
                <w:lang w:val="el-GR"/>
              </w:rPr>
            </w:pPr>
            <w:r w:rsidRPr="00D76A77">
              <w:rPr>
                <w:rFonts w:ascii="Calibri" w:hAnsi="Calibri" w:cs="Arial"/>
                <w:b/>
                <w:sz w:val="20"/>
                <w:szCs w:val="20"/>
                <w:lang w:val="el-GR"/>
              </w:rPr>
              <w:t xml:space="preserve">ΑΥΤΟΤΕΛΕΙΣ ΔΙΔΑΚΤΙΚΕΣ ΔΡΑΣΤΗΡΙΟΤΗΤΕΣ </w:t>
            </w:r>
            <w:r w:rsidRPr="00D76A77">
              <w:rPr>
                <w:rFonts w:ascii="Calibri" w:hAnsi="Calibri" w:cs="Arial"/>
                <w:b/>
                <w:sz w:val="20"/>
                <w:szCs w:val="20"/>
                <w:lang w:val="el-GR"/>
              </w:rPr>
              <w:br/>
            </w:r>
            <w:r w:rsidRPr="00D76A77">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5DC0D2D" w14:textId="77777777" w:rsidR="008356EA" w:rsidRPr="00D76A77" w:rsidRDefault="008356EA" w:rsidP="00C542F4">
            <w:pPr>
              <w:jc w:val="center"/>
              <w:rPr>
                <w:rFonts w:ascii="Calibri" w:hAnsi="Calibri" w:cs="Arial"/>
                <w:b/>
                <w:sz w:val="20"/>
                <w:szCs w:val="20"/>
                <w:lang w:val="el-GR"/>
              </w:rPr>
            </w:pPr>
            <w:r w:rsidRPr="00D76A77">
              <w:rPr>
                <w:rFonts w:ascii="Calibri" w:hAnsi="Calibri" w:cs="Arial"/>
                <w:b/>
                <w:sz w:val="20"/>
                <w:szCs w:val="20"/>
                <w:lang w:val="el-GR"/>
              </w:rPr>
              <w:t>ΕΒΔΟΜΑΔΙΑΙΕΣ</w:t>
            </w:r>
            <w:r w:rsidRPr="00D76A77">
              <w:rPr>
                <w:rFonts w:ascii="Calibri" w:hAnsi="Calibri" w:cs="Arial"/>
                <w:b/>
                <w:sz w:val="20"/>
                <w:szCs w:val="20"/>
                <w:lang w:val="el-GR"/>
              </w:rPr>
              <w:br/>
              <w:t>ΩΡΕΣ Δ</w:t>
            </w:r>
            <w:r w:rsidRPr="00D76A77">
              <w:rPr>
                <w:rFonts w:ascii="Calibri" w:hAnsi="Calibri" w:cs="Arial"/>
                <w:b/>
                <w:sz w:val="20"/>
                <w:szCs w:val="20"/>
                <w:shd w:val="clear" w:color="auto" w:fill="DDD9C3"/>
                <w:lang w:val="el-GR"/>
              </w:rPr>
              <w:t>ΙΔ</w:t>
            </w:r>
            <w:r w:rsidRPr="00D76A77">
              <w:rPr>
                <w:rFonts w:ascii="Calibri" w:hAnsi="Calibri" w:cs="Arial"/>
                <w:b/>
                <w:sz w:val="20"/>
                <w:szCs w:val="20"/>
                <w:lang w:val="el-GR"/>
              </w:rPr>
              <w:t>ΑΣΚΑΛΙΑΣ</w:t>
            </w:r>
          </w:p>
        </w:tc>
        <w:tc>
          <w:tcPr>
            <w:tcW w:w="1240" w:type="dxa"/>
            <w:shd w:val="clear" w:color="auto" w:fill="DDD9C3"/>
            <w:vAlign w:val="center"/>
          </w:tcPr>
          <w:p w14:paraId="35F223A2" w14:textId="77777777" w:rsidR="008356EA" w:rsidRPr="00D76A77" w:rsidRDefault="008356EA" w:rsidP="00C542F4">
            <w:pPr>
              <w:jc w:val="center"/>
              <w:rPr>
                <w:rFonts w:ascii="Calibri" w:hAnsi="Calibri" w:cs="Arial"/>
                <w:b/>
                <w:sz w:val="20"/>
                <w:szCs w:val="20"/>
                <w:lang w:val="el-GR"/>
              </w:rPr>
            </w:pPr>
            <w:r w:rsidRPr="00D76A77">
              <w:rPr>
                <w:rFonts w:ascii="Calibri" w:hAnsi="Calibri" w:cs="Arial"/>
                <w:b/>
                <w:sz w:val="20"/>
                <w:szCs w:val="20"/>
                <w:lang w:val="el-GR"/>
              </w:rPr>
              <w:t>ΠΙΣΤΩΤΙΚΕΣ ΜΟΝΑΔΕΣ</w:t>
            </w:r>
          </w:p>
        </w:tc>
      </w:tr>
      <w:tr w:rsidR="00D76A77" w:rsidRPr="00D76A77" w14:paraId="2E117754" w14:textId="77777777" w:rsidTr="00C542F4">
        <w:trPr>
          <w:trHeight w:val="194"/>
        </w:trPr>
        <w:tc>
          <w:tcPr>
            <w:tcW w:w="5637" w:type="dxa"/>
            <w:gridSpan w:val="3"/>
          </w:tcPr>
          <w:p w14:paraId="329B3E0A" w14:textId="77777777" w:rsidR="008356EA" w:rsidRPr="00D76A77" w:rsidRDefault="00A93C07" w:rsidP="00A93C07">
            <w:pPr>
              <w:rPr>
                <w:rFonts w:ascii="Calibri" w:hAnsi="Calibri" w:cs="Arial"/>
                <w:sz w:val="20"/>
                <w:szCs w:val="20"/>
                <w:lang w:val="el-GR"/>
              </w:rPr>
            </w:pPr>
            <w:r w:rsidRPr="00D76A77">
              <w:rPr>
                <w:rFonts w:ascii="Calibri" w:hAnsi="Calibri" w:cs="Arial"/>
                <w:sz w:val="20"/>
                <w:szCs w:val="20"/>
                <w:lang w:val="el-GR"/>
              </w:rPr>
              <w:t>Παραδόσεις Αμφιθεάτρου</w:t>
            </w:r>
          </w:p>
        </w:tc>
        <w:tc>
          <w:tcPr>
            <w:tcW w:w="1559" w:type="dxa"/>
            <w:gridSpan w:val="2"/>
          </w:tcPr>
          <w:p w14:paraId="08A7D642" w14:textId="6468C552" w:rsidR="00A93C07" w:rsidRPr="00D76A77" w:rsidRDefault="00A93C07" w:rsidP="00A93C07">
            <w:pPr>
              <w:jc w:val="center"/>
              <w:rPr>
                <w:rFonts w:ascii="Calibri" w:hAnsi="Calibri" w:cs="Arial"/>
                <w:sz w:val="20"/>
                <w:szCs w:val="20"/>
                <w:lang w:val="el-GR"/>
              </w:rPr>
            </w:pPr>
            <w:r w:rsidRPr="00D76A77">
              <w:rPr>
                <w:rFonts w:ascii="Calibri" w:hAnsi="Calibri" w:cs="Arial"/>
                <w:sz w:val="20"/>
                <w:szCs w:val="20"/>
                <w:lang w:val="el-GR"/>
              </w:rPr>
              <w:t>26 ώρες</w:t>
            </w:r>
          </w:p>
        </w:tc>
        <w:tc>
          <w:tcPr>
            <w:tcW w:w="1240" w:type="dxa"/>
          </w:tcPr>
          <w:p w14:paraId="29D3668A" w14:textId="77777777" w:rsidR="008356EA" w:rsidRPr="00D76A77" w:rsidRDefault="000A7F17" w:rsidP="00C542F4">
            <w:pPr>
              <w:jc w:val="center"/>
              <w:rPr>
                <w:rFonts w:ascii="Calibri" w:hAnsi="Calibri" w:cs="Arial"/>
                <w:sz w:val="20"/>
                <w:szCs w:val="20"/>
                <w:lang w:val="el-GR"/>
              </w:rPr>
            </w:pPr>
            <w:r w:rsidRPr="00D76A77">
              <w:rPr>
                <w:rFonts w:ascii="Calibri" w:hAnsi="Calibri" w:cs="Arial"/>
                <w:sz w:val="20"/>
                <w:szCs w:val="20"/>
                <w:lang w:val="el-GR"/>
              </w:rPr>
              <w:t>2</w:t>
            </w:r>
          </w:p>
        </w:tc>
      </w:tr>
      <w:tr w:rsidR="00D76A77" w:rsidRPr="009B08C5" w14:paraId="4CAED810" w14:textId="77777777" w:rsidTr="00C542F4">
        <w:trPr>
          <w:trHeight w:val="194"/>
        </w:trPr>
        <w:tc>
          <w:tcPr>
            <w:tcW w:w="5637" w:type="dxa"/>
            <w:gridSpan w:val="3"/>
            <w:shd w:val="clear" w:color="auto" w:fill="DDD9C3"/>
          </w:tcPr>
          <w:p w14:paraId="6F1B9805" w14:textId="77777777" w:rsidR="008356EA" w:rsidRPr="00D76A77" w:rsidRDefault="008356EA" w:rsidP="00C542F4">
            <w:pPr>
              <w:rPr>
                <w:rFonts w:ascii="Calibri" w:hAnsi="Calibri" w:cs="Arial"/>
                <w:i/>
                <w:sz w:val="18"/>
                <w:szCs w:val="18"/>
                <w:lang w:val="el-GR"/>
              </w:rPr>
            </w:pPr>
            <w:r w:rsidRPr="00D76A77">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0A3F51A" w14:textId="77777777" w:rsidR="008356EA" w:rsidRPr="00D76A77" w:rsidRDefault="008356EA" w:rsidP="00C542F4">
            <w:pPr>
              <w:jc w:val="right"/>
              <w:rPr>
                <w:rFonts w:ascii="Calibri" w:hAnsi="Calibri" w:cs="Arial"/>
                <w:sz w:val="20"/>
                <w:szCs w:val="20"/>
                <w:lang w:val="el-GR"/>
              </w:rPr>
            </w:pPr>
          </w:p>
        </w:tc>
        <w:tc>
          <w:tcPr>
            <w:tcW w:w="1240" w:type="dxa"/>
          </w:tcPr>
          <w:p w14:paraId="7CFE8E87" w14:textId="77777777" w:rsidR="008356EA" w:rsidRPr="00D76A77" w:rsidRDefault="008356EA" w:rsidP="00C542F4">
            <w:pPr>
              <w:rPr>
                <w:rFonts w:ascii="Calibri" w:hAnsi="Calibri" w:cs="Arial"/>
                <w:sz w:val="20"/>
                <w:szCs w:val="20"/>
                <w:lang w:val="el-GR"/>
              </w:rPr>
            </w:pPr>
          </w:p>
        </w:tc>
      </w:tr>
      <w:tr w:rsidR="00D76A77" w:rsidRPr="009B08C5" w14:paraId="3E4B678E" w14:textId="77777777" w:rsidTr="00C542F4">
        <w:trPr>
          <w:trHeight w:val="599"/>
        </w:trPr>
        <w:tc>
          <w:tcPr>
            <w:tcW w:w="3205" w:type="dxa"/>
            <w:shd w:val="clear" w:color="auto" w:fill="DDD9C3"/>
          </w:tcPr>
          <w:p w14:paraId="6AA3C3F0" w14:textId="77777777" w:rsidR="008356EA" w:rsidRPr="00D76A77" w:rsidRDefault="008356EA" w:rsidP="00C542F4">
            <w:pPr>
              <w:jc w:val="right"/>
              <w:rPr>
                <w:rFonts w:ascii="Calibri" w:hAnsi="Calibri" w:cs="Arial"/>
                <w:i/>
                <w:sz w:val="16"/>
                <w:szCs w:val="16"/>
                <w:lang w:val="el-GR"/>
              </w:rPr>
            </w:pPr>
            <w:r w:rsidRPr="00D76A77">
              <w:rPr>
                <w:rFonts w:ascii="Calibri" w:hAnsi="Calibri" w:cs="Arial"/>
                <w:b/>
                <w:sz w:val="20"/>
                <w:szCs w:val="20"/>
                <w:lang w:val="el-GR"/>
              </w:rPr>
              <w:t>ΤΥΠΟΣ ΜΑΘΗΜΑΤΟΣ</w:t>
            </w:r>
            <w:r w:rsidRPr="00D76A77">
              <w:rPr>
                <w:rFonts w:ascii="Calibri" w:hAnsi="Calibri" w:cs="Arial"/>
                <w:i/>
                <w:sz w:val="16"/>
                <w:szCs w:val="16"/>
                <w:lang w:val="el-GR"/>
              </w:rPr>
              <w:t xml:space="preserve"> </w:t>
            </w:r>
          </w:p>
          <w:p w14:paraId="27A0BE22" w14:textId="77777777" w:rsidR="008356EA" w:rsidRPr="00D76A77" w:rsidRDefault="008356EA" w:rsidP="00C542F4">
            <w:pPr>
              <w:jc w:val="right"/>
              <w:rPr>
                <w:rFonts w:ascii="Calibri" w:hAnsi="Calibri" w:cs="Arial"/>
                <w:i/>
                <w:sz w:val="16"/>
                <w:szCs w:val="16"/>
                <w:lang w:val="el-GR"/>
              </w:rPr>
            </w:pPr>
            <w:r w:rsidRPr="00D76A77">
              <w:rPr>
                <w:rFonts w:ascii="Calibri" w:hAnsi="Calibri" w:cs="Arial"/>
                <w:i/>
                <w:sz w:val="16"/>
                <w:szCs w:val="16"/>
                <w:lang w:val="el-GR"/>
              </w:rPr>
              <w:t xml:space="preserve">γενικού υποβάθρου, </w:t>
            </w:r>
            <w:r w:rsidRPr="00D76A77">
              <w:rPr>
                <w:rFonts w:ascii="Calibri" w:hAnsi="Calibri" w:cs="Arial"/>
                <w:i/>
                <w:sz w:val="16"/>
                <w:szCs w:val="16"/>
                <w:lang w:val="el-GR"/>
              </w:rPr>
              <w:br/>
              <w:t xml:space="preserve">ειδικού υποβάθρου, ειδίκευσης </w:t>
            </w:r>
          </w:p>
          <w:p w14:paraId="5CAAE010"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i/>
                <w:sz w:val="16"/>
                <w:szCs w:val="16"/>
                <w:lang w:val="el-GR"/>
              </w:rPr>
              <w:t>γενικών γνώσεων, ανάπτυξης δεξιοτήτων</w:t>
            </w:r>
          </w:p>
        </w:tc>
        <w:tc>
          <w:tcPr>
            <w:tcW w:w="5231" w:type="dxa"/>
            <w:gridSpan w:val="5"/>
          </w:tcPr>
          <w:p w14:paraId="2262AB1E" w14:textId="77777777" w:rsidR="008356EA" w:rsidRPr="00D76A77" w:rsidRDefault="00D529F8" w:rsidP="00C542F4">
            <w:pPr>
              <w:rPr>
                <w:rFonts w:ascii="Calibri" w:hAnsi="Calibri" w:cs="Arial"/>
                <w:sz w:val="20"/>
                <w:szCs w:val="20"/>
                <w:lang w:val="el-GR"/>
              </w:rPr>
            </w:pPr>
            <w:r>
              <w:rPr>
                <w:rFonts w:ascii="Calibri" w:hAnsi="Calibri" w:cs="Arial"/>
                <w:sz w:val="20"/>
                <w:szCs w:val="20"/>
                <w:lang w:val="el-GR"/>
              </w:rPr>
              <w:t>Ειδικού υποβάθρου, ε</w:t>
            </w:r>
            <w:r w:rsidR="00A93C07" w:rsidRPr="00D76A77">
              <w:rPr>
                <w:rFonts w:ascii="Calibri" w:hAnsi="Calibri" w:cs="Arial"/>
                <w:sz w:val="20"/>
                <w:szCs w:val="20"/>
                <w:lang w:val="el-GR"/>
              </w:rPr>
              <w:t xml:space="preserve">ιδίκευσης και </w:t>
            </w:r>
            <w:r>
              <w:rPr>
                <w:rFonts w:ascii="Calibri" w:hAnsi="Calibri" w:cs="Arial"/>
                <w:sz w:val="20"/>
                <w:szCs w:val="20"/>
                <w:lang w:val="el-GR"/>
              </w:rPr>
              <w:t>α</w:t>
            </w:r>
            <w:r w:rsidR="00A93C07" w:rsidRPr="00D76A77">
              <w:rPr>
                <w:rFonts w:ascii="Calibri" w:hAnsi="Calibri" w:cs="Arial"/>
                <w:sz w:val="20"/>
                <w:szCs w:val="20"/>
                <w:lang w:val="el-GR"/>
              </w:rPr>
              <w:t xml:space="preserve">νάπτυξης </w:t>
            </w:r>
            <w:r>
              <w:rPr>
                <w:rFonts w:ascii="Calibri" w:hAnsi="Calibri" w:cs="Arial"/>
                <w:sz w:val="20"/>
                <w:szCs w:val="20"/>
                <w:lang w:val="el-GR"/>
              </w:rPr>
              <w:t>δ</w:t>
            </w:r>
            <w:r w:rsidR="00A93C07" w:rsidRPr="00D76A77">
              <w:rPr>
                <w:rFonts w:ascii="Calibri" w:hAnsi="Calibri" w:cs="Arial"/>
                <w:sz w:val="20"/>
                <w:szCs w:val="20"/>
                <w:lang w:val="el-GR"/>
              </w:rPr>
              <w:t>εξιοτήτων</w:t>
            </w:r>
          </w:p>
        </w:tc>
      </w:tr>
      <w:tr w:rsidR="00D76A77" w:rsidRPr="00D76A77" w14:paraId="4F8B433E" w14:textId="77777777" w:rsidTr="00C542F4">
        <w:tc>
          <w:tcPr>
            <w:tcW w:w="3205" w:type="dxa"/>
            <w:shd w:val="clear" w:color="auto" w:fill="DDD9C3"/>
          </w:tcPr>
          <w:p w14:paraId="6DD07B44"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ΠΡΟΑΠΑΙΤΟΥΜΕΝΑ ΜΑΘΗΜΑΤΑ:</w:t>
            </w:r>
          </w:p>
          <w:p w14:paraId="7215C0E2" w14:textId="77777777" w:rsidR="008356EA" w:rsidRPr="00D76A77" w:rsidRDefault="008356EA" w:rsidP="00C542F4">
            <w:pPr>
              <w:jc w:val="right"/>
              <w:rPr>
                <w:rFonts w:ascii="Calibri" w:hAnsi="Calibri" w:cs="Arial"/>
                <w:b/>
                <w:sz w:val="20"/>
                <w:szCs w:val="20"/>
                <w:lang w:val="el-GR"/>
              </w:rPr>
            </w:pPr>
          </w:p>
        </w:tc>
        <w:tc>
          <w:tcPr>
            <w:tcW w:w="5231" w:type="dxa"/>
            <w:gridSpan w:val="5"/>
          </w:tcPr>
          <w:p w14:paraId="47958E92" w14:textId="77777777" w:rsidR="008356EA" w:rsidRPr="00D76A77" w:rsidRDefault="008356EA" w:rsidP="00C542F4">
            <w:pPr>
              <w:rPr>
                <w:rFonts w:ascii="Calibri" w:hAnsi="Calibri" w:cs="Arial"/>
                <w:sz w:val="20"/>
                <w:szCs w:val="20"/>
                <w:lang w:val="el-GR"/>
              </w:rPr>
            </w:pPr>
          </w:p>
        </w:tc>
      </w:tr>
      <w:tr w:rsidR="00D76A77" w:rsidRPr="00D76A77" w14:paraId="18479318" w14:textId="77777777" w:rsidTr="00C542F4">
        <w:tc>
          <w:tcPr>
            <w:tcW w:w="3205" w:type="dxa"/>
            <w:shd w:val="clear" w:color="auto" w:fill="DDD9C3"/>
          </w:tcPr>
          <w:p w14:paraId="2C9F70F3" w14:textId="77777777" w:rsidR="008356EA" w:rsidRPr="00D76A77" w:rsidRDefault="008356EA" w:rsidP="00C542F4">
            <w:pPr>
              <w:jc w:val="right"/>
              <w:rPr>
                <w:rFonts w:ascii="Calibri" w:hAnsi="Calibri" w:cs="Arial"/>
                <w:b/>
                <w:sz w:val="20"/>
                <w:szCs w:val="20"/>
              </w:rPr>
            </w:pPr>
            <w:r w:rsidRPr="00D76A77">
              <w:rPr>
                <w:rFonts w:ascii="Calibri" w:hAnsi="Calibri" w:cs="Arial"/>
                <w:b/>
                <w:sz w:val="20"/>
                <w:szCs w:val="20"/>
                <w:lang w:val="el-GR"/>
              </w:rPr>
              <w:t>Γ</w:t>
            </w:r>
            <w:r w:rsidRPr="00D76A77">
              <w:rPr>
                <w:rFonts w:ascii="Calibri" w:hAnsi="Calibri" w:cs="Arial"/>
                <w:b/>
                <w:sz w:val="20"/>
                <w:szCs w:val="20"/>
              </w:rPr>
              <w:t>ΛΩΣΣΑ ΔΙΔΑΣΚΑΛΙΑΣ</w:t>
            </w:r>
            <w:r w:rsidRPr="00D76A77">
              <w:rPr>
                <w:rFonts w:ascii="Calibri" w:hAnsi="Calibri" w:cs="Arial"/>
                <w:b/>
                <w:sz w:val="20"/>
                <w:szCs w:val="20"/>
                <w:lang w:val="el-GR"/>
              </w:rPr>
              <w:t xml:space="preserve"> και ΕΞΕΤΑΣΕΩΝ</w:t>
            </w:r>
            <w:r w:rsidRPr="00D76A77">
              <w:rPr>
                <w:rFonts w:ascii="Calibri" w:hAnsi="Calibri" w:cs="Arial"/>
                <w:b/>
                <w:sz w:val="20"/>
                <w:szCs w:val="20"/>
              </w:rPr>
              <w:t>:</w:t>
            </w:r>
          </w:p>
        </w:tc>
        <w:tc>
          <w:tcPr>
            <w:tcW w:w="5231" w:type="dxa"/>
            <w:gridSpan w:val="5"/>
          </w:tcPr>
          <w:p w14:paraId="7BBCE26E" w14:textId="77777777" w:rsidR="008356EA" w:rsidRPr="00D76A77" w:rsidRDefault="00A93C07" w:rsidP="00C542F4">
            <w:pPr>
              <w:rPr>
                <w:rFonts w:ascii="Calibri" w:hAnsi="Calibri" w:cs="Arial"/>
                <w:sz w:val="20"/>
                <w:szCs w:val="20"/>
                <w:lang w:val="el-GR"/>
              </w:rPr>
            </w:pPr>
            <w:r w:rsidRPr="00D76A77">
              <w:rPr>
                <w:rFonts w:ascii="Calibri" w:hAnsi="Calibri" w:cs="Arial"/>
                <w:sz w:val="20"/>
                <w:szCs w:val="20"/>
                <w:lang w:val="el-GR"/>
              </w:rPr>
              <w:t>Ελληνική</w:t>
            </w:r>
          </w:p>
        </w:tc>
      </w:tr>
      <w:tr w:rsidR="00D76A77" w:rsidRPr="00D76A77" w14:paraId="4ED5F5E3" w14:textId="77777777" w:rsidTr="00C542F4">
        <w:tc>
          <w:tcPr>
            <w:tcW w:w="3205" w:type="dxa"/>
            <w:shd w:val="clear" w:color="auto" w:fill="DDD9C3"/>
          </w:tcPr>
          <w:p w14:paraId="0CE2C063"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 xml:space="preserve">ΤΟ ΜΑΘΗΜΑ ΠΡΟΣΦΕΡΕΤΑΙ ΣΕ ΦΟΙΤΗΤΕΣ </w:t>
            </w:r>
            <w:r w:rsidRPr="00D76A77">
              <w:rPr>
                <w:rFonts w:ascii="Calibri" w:hAnsi="Calibri" w:cs="Arial"/>
                <w:b/>
                <w:sz w:val="20"/>
                <w:szCs w:val="20"/>
                <w:lang w:val="en-GB"/>
              </w:rPr>
              <w:t>ERASMUS</w:t>
            </w:r>
            <w:r w:rsidRPr="00D76A77">
              <w:rPr>
                <w:rFonts w:ascii="Calibri" w:hAnsi="Calibri" w:cs="Arial"/>
                <w:b/>
                <w:sz w:val="20"/>
                <w:szCs w:val="20"/>
                <w:lang w:val="el-GR"/>
              </w:rPr>
              <w:t xml:space="preserve"> </w:t>
            </w:r>
          </w:p>
        </w:tc>
        <w:tc>
          <w:tcPr>
            <w:tcW w:w="5231" w:type="dxa"/>
            <w:gridSpan w:val="5"/>
          </w:tcPr>
          <w:p w14:paraId="71FB4012" w14:textId="77777777" w:rsidR="008356EA" w:rsidRPr="00D76A77" w:rsidRDefault="00A93C07" w:rsidP="00C542F4">
            <w:pPr>
              <w:rPr>
                <w:rFonts w:ascii="Calibri" w:hAnsi="Calibri" w:cs="Arial"/>
                <w:sz w:val="20"/>
                <w:szCs w:val="20"/>
                <w:lang w:val="el-GR"/>
              </w:rPr>
            </w:pPr>
            <w:r w:rsidRPr="00D76A77">
              <w:rPr>
                <w:rFonts w:ascii="Calibri" w:hAnsi="Calibri" w:cs="Arial"/>
                <w:sz w:val="20"/>
                <w:szCs w:val="20"/>
                <w:lang w:val="el-GR"/>
              </w:rPr>
              <w:t>Όχι</w:t>
            </w:r>
          </w:p>
        </w:tc>
      </w:tr>
      <w:tr w:rsidR="00D76A77" w:rsidRPr="00D76A77" w14:paraId="7964FBB7" w14:textId="77777777" w:rsidTr="00C542F4">
        <w:tc>
          <w:tcPr>
            <w:tcW w:w="3205" w:type="dxa"/>
            <w:shd w:val="clear" w:color="auto" w:fill="DDD9C3"/>
          </w:tcPr>
          <w:p w14:paraId="0146EF58" w14:textId="77777777" w:rsidR="008356EA" w:rsidRPr="00D76A77" w:rsidRDefault="008356EA" w:rsidP="00C542F4">
            <w:pPr>
              <w:jc w:val="right"/>
              <w:rPr>
                <w:rFonts w:ascii="Calibri" w:hAnsi="Calibri" w:cs="Arial"/>
                <w:b/>
                <w:sz w:val="20"/>
                <w:szCs w:val="20"/>
                <w:lang w:val="en-GB"/>
              </w:rPr>
            </w:pPr>
            <w:r w:rsidRPr="00D76A77">
              <w:rPr>
                <w:rFonts w:ascii="Calibri" w:hAnsi="Calibri" w:cs="Arial"/>
                <w:b/>
                <w:sz w:val="20"/>
                <w:szCs w:val="20"/>
                <w:lang w:val="el-GR"/>
              </w:rPr>
              <w:t>ΗΛΕΚΤΡΟΝΙΚΗ ΣΕΛΙΔΑ ΜΑΘΗΜΑΤΟΣ (</w:t>
            </w:r>
            <w:r w:rsidRPr="00D76A77">
              <w:rPr>
                <w:rFonts w:ascii="Calibri" w:hAnsi="Calibri" w:cs="Arial"/>
                <w:b/>
                <w:sz w:val="20"/>
                <w:szCs w:val="20"/>
                <w:lang w:val="en-GB"/>
              </w:rPr>
              <w:t>URL)</w:t>
            </w:r>
          </w:p>
        </w:tc>
        <w:tc>
          <w:tcPr>
            <w:tcW w:w="5231" w:type="dxa"/>
            <w:gridSpan w:val="5"/>
          </w:tcPr>
          <w:p w14:paraId="1958A956" w14:textId="77777777" w:rsidR="008356EA" w:rsidRPr="00D76A77" w:rsidRDefault="00A93C07" w:rsidP="00C542F4">
            <w:pPr>
              <w:spacing w:after="200" w:line="276" w:lineRule="auto"/>
              <w:rPr>
                <w:rFonts w:ascii="Calibri" w:hAnsi="Calibri" w:cs="Arial"/>
                <w:sz w:val="20"/>
                <w:szCs w:val="20"/>
              </w:rPr>
            </w:pPr>
            <w:r w:rsidRPr="00D76A77">
              <w:rPr>
                <w:rFonts w:ascii="Calibri" w:hAnsi="Calibri" w:cs="Arial"/>
                <w:sz w:val="20"/>
                <w:szCs w:val="20"/>
              </w:rPr>
              <w:t>http://ecourse.uoi.gr</w:t>
            </w:r>
          </w:p>
        </w:tc>
      </w:tr>
    </w:tbl>
    <w:p w14:paraId="32199F05" w14:textId="4C6AAAC7" w:rsidR="008356EA" w:rsidRPr="00D76A77" w:rsidRDefault="008356EA" w:rsidP="008356EA">
      <w:pPr>
        <w:rPr>
          <w:lang w:val="el-GR"/>
        </w:rPr>
      </w:pPr>
    </w:p>
    <w:p w14:paraId="1BF64488" w14:textId="77777777" w:rsidR="008356EA" w:rsidRPr="00D76A77"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sz w:val="22"/>
          <w:szCs w:val="22"/>
        </w:rPr>
      </w:pPr>
      <w:r w:rsidRPr="00D76A77">
        <w:rPr>
          <w:rFonts w:ascii="Calibri" w:hAnsi="Calibri" w:cs="Arial"/>
          <w:b/>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76A77" w:rsidRPr="00D76A77" w14:paraId="617223FC" w14:textId="77777777" w:rsidTr="00C542F4">
        <w:tc>
          <w:tcPr>
            <w:tcW w:w="8472" w:type="dxa"/>
            <w:gridSpan w:val="2"/>
            <w:tcBorders>
              <w:bottom w:val="nil"/>
            </w:tcBorders>
            <w:shd w:val="clear" w:color="auto" w:fill="DDD9C3"/>
          </w:tcPr>
          <w:p w14:paraId="51AFD458" w14:textId="77777777" w:rsidR="008356EA" w:rsidRPr="00D76A77" w:rsidRDefault="008356EA" w:rsidP="00C542F4">
            <w:pPr>
              <w:rPr>
                <w:rFonts w:ascii="Calibri" w:hAnsi="Calibri" w:cs="Arial"/>
                <w:i/>
                <w:sz w:val="16"/>
                <w:szCs w:val="16"/>
                <w:lang w:val="el-GR"/>
              </w:rPr>
            </w:pPr>
            <w:r w:rsidRPr="00D76A77">
              <w:rPr>
                <w:rFonts w:ascii="Calibri" w:hAnsi="Calibri" w:cs="Arial"/>
                <w:b/>
                <w:sz w:val="20"/>
                <w:szCs w:val="20"/>
                <w:lang w:val="el-GR"/>
              </w:rPr>
              <w:t>Μαθησιακά Αποτελέσματα</w:t>
            </w:r>
          </w:p>
        </w:tc>
      </w:tr>
      <w:tr w:rsidR="00D76A77" w:rsidRPr="009B08C5" w14:paraId="4F040F62" w14:textId="77777777" w:rsidTr="00C542F4">
        <w:tc>
          <w:tcPr>
            <w:tcW w:w="8472" w:type="dxa"/>
            <w:gridSpan w:val="2"/>
            <w:tcBorders>
              <w:top w:val="nil"/>
            </w:tcBorders>
            <w:shd w:val="clear" w:color="auto" w:fill="DDD9C3"/>
          </w:tcPr>
          <w:p w14:paraId="72DB6996" w14:textId="77777777" w:rsidR="008356EA" w:rsidRPr="00D76A77" w:rsidRDefault="008356EA" w:rsidP="00C542F4">
            <w:pPr>
              <w:widowControl w:val="0"/>
              <w:autoSpaceDE w:val="0"/>
              <w:autoSpaceDN w:val="0"/>
              <w:adjustRightInd w:val="0"/>
              <w:spacing w:after="60"/>
              <w:rPr>
                <w:rFonts w:ascii="Calibri" w:hAnsi="Calibri" w:cs="Arial"/>
                <w:i/>
                <w:sz w:val="16"/>
                <w:szCs w:val="16"/>
                <w:lang w:val="el-GR"/>
              </w:rPr>
            </w:pPr>
            <w:r w:rsidRPr="00D76A77">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66EA709" w14:textId="77777777" w:rsidR="008356EA" w:rsidRPr="00D76A77" w:rsidRDefault="008356EA" w:rsidP="00C542F4">
            <w:pPr>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Συμβουλευτείτε το Παράρτημα Α </w:t>
            </w:r>
          </w:p>
          <w:p w14:paraId="3E0AF4BD" w14:textId="77777777" w:rsidR="008356EA" w:rsidRPr="00D76A77"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76A77">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55BC2CA" w14:textId="77777777" w:rsidR="008356EA" w:rsidRPr="00D76A7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D76A7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C4C87D6" w14:textId="77777777" w:rsidR="008356EA" w:rsidRPr="00D76A77"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76A77">
              <w:rPr>
                <w:rFonts w:ascii="Calibri" w:hAnsi="Calibri" w:cs="Arial"/>
                <w:i/>
                <w:sz w:val="16"/>
                <w:szCs w:val="16"/>
                <w:lang w:val="el-GR"/>
              </w:rPr>
              <w:t>Περιληπτικός Οδηγός συγγραφής Μαθησιακών Αποτελεσμάτων</w:t>
            </w:r>
          </w:p>
        </w:tc>
      </w:tr>
      <w:tr w:rsidR="00D76A77" w:rsidRPr="009B08C5" w14:paraId="279925BD" w14:textId="77777777" w:rsidTr="00C542F4">
        <w:tc>
          <w:tcPr>
            <w:tcW w:w="8472" w:type="dxa"/>
            <w:gridSpan w:val="2"/>
          </w:tcPr>
          <w:p w14:paraId="13A6459D" w14:textId="44A7DD6A" w:rsidR="007E09DF" w:rsidRDefault="007E09DF" w:rsidP="005364AC">
            <w:pPr>
              <w:widowControl w:val="0"/>
              <w:autoSpaceDE w:val="0"/>
              <w:autoSpaceDN w:val="0"/>
              <w:adjustRightInd w:val="0"/>
              <w:jc w:val="both"/>
              <w:rPr>
                <w:rFonts w:ascii="Calibri" w:hAnsi="Calibri"/>
                <w:sz w:val="20"/>
                <w:szCs w:val="20"/>
                <w:lang w:val="el-GR"/>
              </w:rPr>
            </w:pPr>
            <w:r>
              <w:rPr>
                <w:rFonts w:ascii="Calibri" w:hAnsi="Calibri"/>
                <w:sz w:val="20"/>
                <w:szCs w:val="20"/>
                <w:lang w:val="el-GR"/>
              </w:rPr>
              <w:t xml:space="preserve">Σκοπός της κλινικής άσκησης των </w:t>
            </w:r>
            <w:proofErr w:type="spellStart"/>
            <w:r>
              <w:rPr>
                <w:rFonts w:ascii="Calibri" w:hAnsi="Calibri"/>
                <w:sz w:val="20"/>
                <w:szCs w:val="20"/>
                <w:lang w:val="el-GR"/>
              </w:rPr>
              <w:t>πεμπτοετών</w:t>
            </w:r>
            <w:proofErr w:type="spellEnd"/>
            <w:r>
              <w:rPr>
                <w:rFonts w:ascii="Calibri" w:hAnsi="Calibri"/>
                <w:sz w:val="20"/>
                <w:szCs w:val="20"/>
                <w:lang w:val="el-GR"/>
              </w:rPr>
              <w:t xml:space="preserve"> φοιτητών στη </w:t>
            </w:r>
            <w:proofErr w:type="spellStart"/>
            <w:r>
              <w:rPr>
                <w:rFonts w:ascii="Calibri" w:hAnsi="Calibri"/>
                <w:sz w:val="20"/>
                <w:szCs w:val="20"/>
                <w:lang w:val="el-GR"/>
              </w:rPr>
              <w:t>Γναθοπροσωπική</w:t>
            </w:r>
            <w:proofErr w:type="spellEnd"/>
            <w:r>
              <w:rPr>
                <w:rFonts w:ascii="Calibri" w:hAnsi="Calibri"/>
                <w:sz w:val="20"/>
                <w:szCs w:val="20"/>
                <w:lang w:val="el-GR"/>
              </w:rPr>
              <w:t xml:space="preserve"> είναι να προετοιμαστούν κατάλληλα στην επίλυση διαφόρων προβλημάτων </w:t>
            </w:r>
            <w:proofErr w:type="spellStart"/>
            <w:r>
              <w:rPr>
                <w:rFonts w:ascii="Calibri" w:hAnsi="Calibri"/>
                <w:sz w:val="20"/>
                <w:szCs w:val="20"/>
                <w:lang w:val="el-GR"/>
              </w:rPr>
              <w:t>Γναθοπροσωπικής</w:t>
            </w:r>
            <w:proofErr w:type="spellEnd"/>
            <w:r>
              <w:rPr>
                <w:rFonts w:ascii="Calibri" w:hAnsi="Calibri"/>
                <w:sz w:val="20"/>
                <w:szCs w:val="20"/>
                <w:lang w:val="el-GR"/>
              </w:rPr>
              <w:t xml:space="preserve"> φύσεως (διαγνωστικά, χειρουργικά </w:t>
            </w:r>
            <w:proofErr w:type="spellStart"/>
            <w:r>
              <w:rPr>
                <w:rFonts w:ascii="Calibri" w:hAnsi="Calibri"/>
                <w:sz w:val="20"/>
                <w:szCs w:val="20"/>
                <w:lang w:val="el-GR"/>
              </w:rPr>
              <w:t>κλπ</w:t>
            </w:r>
            <w:proofErr w:type="spellEnd"/>
            <w:r>
              <w:rPr>
                <w:rFonts w:ascii="Calibri" w:hAnsi="Calibri"/>
                <w:sz w:val="20"/>
                <w:szCs w:val="20"/>
                <w:lang w:val="el-GR"/>
              </w:rPr>
              <w:t xml:space="preserve">), τα οποία είναι πιθανό να συναντήσουν στη καθημερινή τους ιατρική πράξη (αγροτικό ιατρείο, τμήμα επειγόντων περιστατικών νοσοκομείου </w:t>
            </w:r>
            <w:proofErr w:type="spellStart"/>
            <w:r>
              <w:rPr>
                <w:rFonts w:ascii="Calibri" w:hAnsi="Calibri"/>
                <w:sz w:val="20"/>
                <w:szCs w:val="20"/>
                <w:lang w:val="el-GR"/>
              </w:rPr>
              <w:t>κλπ</w:t>
            </w:r>
            <w:proofErr w:type="spellEnd"/>
            <w:r>
              <w:rPr>
                <w:rFonts w:ascii="Calibri" w:hAnsi="Calibri"/>
                <w:sz w:val="20"/>
                <w:szCs w:val="20"/>
                <w:lang w:val="el-GR"/>
              </w:rPr>
              <w:t>) ήτοι οξέα περιστατικά (τραυματισμοί από τροχαία ατυχήματα, αιμορραγίες</w:t>
            </w:r>
            <w:r w:rsidR="00095E22">
              <w:rPr>
                <w:rFonts w:ascii="Calibri" w:hAnsi="Calibri"/>
                <w:sz w:val="20"/>
                <w:szCs w:val="20"/>
                <w:lang w:val="el-GR"/>
              </w:rPr>
              <w:t xml:space="preserve"> διαφορετικής αιτιολογίας της</w:t>
            </w:r>
            <w:r>
              <w:rPr>
                <w:rFonts w:ascii="Calibri" w:hAnsi="Calibri"/>
                <w:sz w:val="20"/>
                <w:szCs w:val="20"/>
                <w:lang w:val="el-GR"/>
              </w:rPr>
              <w:t xml:space="preserve"> </w:t>
            </w:r>
            <w:proofErr w:type="spellStart"/>
            <w:r>
              <w:rPr>
                <w:rFonts w:ascii="Calibri" w:hAnsi="Calibri"/>
                <w:sz w:val="20"/>
                <w:szCs w:val="20"/>
                <w:lang w:val="el-GR"/>
              </w:rPr>
              <w:t>Στοματογναθοπροσωπικής</w:t>
            </w:r>
            <w:proofErr w:type="spellEnd"/>
            <w:r>
              <w:rPr>
                <w:rFonts w:ascii="Calibri" w:hAnsi="Calibri"/>
                <w:sz w:val="20"/>
                <w:szCs w:val="20"/>
                <w:lang w:val="el-GR"/>
              </w:rPr>
              <w:t xml:space="preserve"> χώρας </w:t>
            </w:r>
            <w:proofErr w:type="spellStart"/>
            <w:r>
              <w:rPr>
                <w:rFonts w:ascii="Calibri" w:hAnsi="Calibri"/>
                <w:sz w:val="20"/>
                <w:szCs w:val="20"/>
                <w:lang w:val="el-GR"/>
              </w:rPr>
              <w:t>κλπ</w:t>
            </w:r>
            <w:proofErr w:type="spellEnd"/>
            <w:r>
              <w:rPr>
                <w:rFonts w:ascii="Calibri" w:hAnsi="Calibri"/>
                <w:sz w:val="20"/>
                <w:szCs w:val="20"/>
                <w:lang w:val="el-GR"/>
              </w:rPr>
              <w:t xml:space="preserve">) με απώτερο σκοπό να αποκτήσουν βασικές γνώσεις </w:t>
            </w:r>
            <w:proofErr w:type="spellStart"/>
            <w:r>
              <w:rPr>
                <w:rFonts w:ascii="Calibri" w:hAnsi="Calibri"/>
                <w:sz w:val="20"/>
                <w:szCs w:val="20"/>
                <w:lang w:val="el-GR"/>
              </w:rPr>
              <w:t>Γναθοπροσωπικής</w:t>
            </w:r>
            <w:proofErr w:type="spellEnd"/>
            <w:r>
              <w:rPr>
                <w:rFonts w:ascii="Calibri" w:hAnsi="Calibri"/>
                <w:sz w:val="20"/>
                <w:szCs w:val="20"/>
                <w:lang w:val="el-GR"/>
              </w:rPr>
              <w:t xml:space="preserve"> οι οποίες είναι δυνατόν να διασώζουν τη ζωή του ασθενούς.</w:t>
            </w:r>
          </w:p>
          <w:p w14:paraId="61D534D9" w14:textId="77777777" w:rsidR="009E6AF1" w:rsidRDefault="009E6AF1" w:rsidP="002C3BDF">
            <w:pPr>
              <w:widowControl w:val="0"/>
              <w:autoSpaceDE w:val="0"/>
              <w:autoSpaceDN w:val="0"/>
              <w:adjustRightInd w:val="0"/>
              <w:jc w:val="both"/>
              <w:rPr>
                <w:rFonts w:ascii="Calibri" w:hAnsi="Calibri"/>
                <w:sz w:val="20"/>
                <w:szCs w:val="20"/>
                <w:lang w:val="el-GR"/>
              </w:rPr>
            </w:pPr>
          </w:p>
          <w:p w14:paraId="3E6D4378" w14:textId="00C23474" w:rsidR="009E6AF1" w:rsidRDefault="002C3BDF" w:rsidP="002C3BDF">
            <w:pPr>
              <w:widowControl w:val="0"/>
              <w:autoSpaceDE w:val="0"/>
              <w:autoSpaceDN w:val="0"/>
              <w:adjustRightInd w:val="0"/>
              <w:jc w:val="both"/>
              <w:rPr>
                <w:rFonts w:ascii="Calibri" w:hAnsi="Calibri"/>
                <w:sz w:val="20"/>
                <w:szCs w:val="20"/>
                <w:lang w:val="el-GR"/>
              </w:rPr>
            </w:pPr>
            <w:r w:rsidRPr="00D76A77">
              <w:rPr>
                <w:rFonts w:ascii="Calibri" w:hAnsi="Calibri"/>
                <w:sz w:val="20"/>
                <w:szCs w:val="20"/>
                <w:lang w:val="el-GR"/>
              </w:rPr>
              <w:t xml:space="preserve">Οι φοιτητές πραγματοποιούν επισκέψεις στους θαλάμους που νοσηλεύονται ασθενείς με </w:t>
            </w:r>
            <w:proofErr w:type="spellStart"/>
            <w:r w:rsidRPr="00D76A77">
              <w:rPr>
                <w:rFonts w:ascii="Calibri" w:hAnsi="Calibri"/>
                <w:sz w:val="20"/>
                <w:szCs w:val="20"/>
                <w:lang w:val="el-GR"/>
              </w:rPr>
              <w:t>Γναθοπροσωπικά</w:t>
            </w:r>
            <w:proofErr w:type="spellEnd"/>
            <w:r w:rsidRPr="00D76A77">
              <w:rPr>
                <w:rFonts w:ascii="Calibri" w:hAnsi="Calibri"/>
                <w:sz w:val="20"/>
                <w:szCs w:val="20"/>
                <w:lang w:val="el-GR"/>
              </w:rPr>
              <w:t xml:space="preserve"> προβλήματα και</w:t>
            </w:r>
            <w:r w:rsidRPr="00E45B7B">
              <w:rPr>
                <w:rFonts w:ascii="Calibri" w:hAnsi="Calibri"/>
                <w:sz w:val="20"/>
                <w:szCs w:val="20"/>
                <w:lang w:val="el-GR"/>
              </w:rPr>
              <w:t>,</w:t>
            </w:r>
            <w:r w:rsidRPr="00D76A77">
              <w:rPr>
                <w:rFonts w:ascii="Calibri" w:hAnsi="Calibri"/>
                <w:sz w:val="20"/>
                <w:szCs w:val="20"/>
                <w:lang w:val="el-GR"/>
              </w:rPr>
              <w:t xml:space="preserve"> μαζί με το μέλος ΔΕΠ</w:t>
            </w:r>
            <w:r w:rsidRPr="00E45B7B">
              <w:rPr>
                <w:rFonts w:ascii="Calibri" w:hAnsi="Calibri"/>
                <w:sz w:val="20"/>
                <w:szCs w:val="20"/>
                <w:lang w:val="el-GR"/>
              </w:rPr>
              <w:t>,</w:t>
            </w:r>
            <w:r w:rsidRPr="00D76A77">
              <w:rPr>
                <w:rFonts w:ascii="Calibri" w:hAnsi="Calibri"/>
                <w:sz w:val="20"/>
                <w:szCs w:val="20"/>
                <w:lang w:val="el-GR"/>
              </w:rPr>
              <w:t xml:space="preserve"> γίνεται κλινική εξέταση των ασθενών και διεξοδική συζήτηση των περιστατικών.</w:t>
            </w:r>
          </w:p>
          <w:p w14:paraId="44B1AA87" w14:textId="77777777" w:rsidR="002C3BDF" w:rsidRPr="00D76A77" w:rsidRDefault="002C3BDF" w:rsidP="002C3BDF">
            <w:pPr>
              <w:widowControl w:val="0"/>
              <w:autoSpaceDE w:val="0"/>
              <w:autoSpaceDN w:val="0"/>
              <w:adjustRightInd w:val="0"/>
              <w:jc w:val="both"/>
              <w:rPr>
                <w:rFonts w:ascii="Calibri" w:hAnsi="Calibri"/>
                <w:sz w:val="20"/>
                <w:szCs w:val="20"/>
                <w:lang w:val="el-GR"/>
              </w:rPr>
            </w:pPr>
            <w:r w:rsidRPr="00D76A77">
              <w:rPr>
                <w:rFonts w:ascii="Calibri" w:hAnsi="Calibri"/>
                <w:sz w:val="20"/>
                <w:szCs w:val="20"/>
                <w:lang w:val="el-GR"/>
              </w:rPr>
              <w:t>Στο Χειρουργείο, στις ομάδες των παραπάνω φοιτητών, γίνεται και πρακτική διδασκαλία-εφαρμογή γνώσεων σε ό</w:t>
            </w:r>
            <w:r>
              <w:rPr>
                <w:rFonts w:ascii="Calibri" w:hAnsi="Calibri"/>
                <w:sz w:val="20"/>
                <w:szCs w:val="20"/>
                <w:lang w:val="el-GR"/>
              </w:rPr>
              <w:t>,</w:t>
            </w:r>
            <w:r w:rsidRPr="00D76A77">
              <w:rPr>
                <w:rFonts w:ascii="Calibri" w:hAnsi="Calibri"/>
                <w:sz w:val="20"/>
                <w:szCs w:val="20"/>
                <w:lang w:val="el-GR"/>
              </w:rPr>
              <w:t xml:space="preserve">τι αφορά </w:t>
            </w:r>
            <w:r>
              <w:rPr>
                <w:rFonts w:ascii="Calibri" w:hAnsi="Calibri"/>
                <w:sz w:val="20"/>
                <w:szCs w:val="20"/>
                <w:lang w:val="el-GR"/>
              </w:rPr>
              <w:t>σ</w:t>
            </w:r>
            <w:r w:rsidRPr="00D76A77">
              <w:rPr>
                <w:rFonts w:ascii="Calibri" w:hAnsi="Calibri"/>
                <w:sz w:val="20"/>
                <w:szCs w:val="20"/>
                <w:lang w:val="el-GR"/>
              </w:rPr>
              <w:t xml:space="preserve">την προετοιμασία ιατρού και ασθενούς για την χειρουργική επέμβαση (τρόπος πλυσίματος χεριών, ένδυση </w:t>
            </w:r>
            <w:r>
              <w:rPr>
                <w:rFonts w:ascii="Calibri" w:hAnsi="Calibri"/>
                <w:sz w:val="20"/>
                <w:szCs w:val="20"/>
                <w:lang w:val="el-GR"/>
              </w:rPr>
              <w:t>χ</w:t>
            </w:r>
            <w:r w:rsidRPr="00D76A77">
              <w:rPr>
                <w:rFonts w:ascii="Calibri" w:hAnsi="Calibri"/>
                <w:sz w:val="20"/>
                <w:szCs w:val="20"/>
                <w:lang w:val="el-GR"/>
              </w:rPr>
              <w:t>ειρουργού, προετοιμασία χειρουργικού τραπεζιού</w:t>
            </w:r>
            <w:r>
              <w:rPr>
                <w:rFonts w:ascii="Calibri" w:hAnsi="Calibri"/>
                <w:sz w:val="20"/>
                <w:szCs w:val="20"/>
                <w:lang w:val="el-GR"/>
              </w:rPr>
              <w:t xml:space="preserve"> κ.λπ.</w:t>
            </w:r>
            <w:r w:rsidRPr="00D76A77">
              <w:rPr>
                <w:rFonts w:ascii="Calibri" w:hAnsi="Calibri"/>
                <w:sz w:val="20"/>
                <w:szCs w:val="20"/>
                <w:lang w:val="el-GR"/>
              </w:rPr>
              <w:t>).</w:t>
            </w:r>
          </w:p>
          <w:p w14:paraId="615D1268" w14:textId="35630229" w:rsidR="002C3BDF" w:rsidRDefault="002C3BDF" w:rsidP="002C3BDF">
            <w:pPr>
              <w:widowControl w:val="0"/>
              <w:autoSpaceDE w:val="0"/>
              <w:autoSpaceDN w:val="0"/>
              <w:adjustRightInd w:val="0"/>
              <w:jc w:val="both"/>
              <w:rPr>
                <w:rFonts w:ascii="Calibri" w:hAnsi="Calibri"/>
                <w:sz w:val="20"/>
                <w:szCs w:val="20"/>
                <w:lang w:val="el-GR"/>
              </w:rPr>
            </w:pPr>
            <w:r>
              <w:rPr>
                <w:rFonts w:ascii="Calibri" w:hAnsi="Calibri"/>
                <w:sz w:val="20"/>
                <w:szCs w:val="20"/>
                <w:lang w:val="el-GR"/>
              </w:rPr>
              <w:lastRenderedPageBreak/>
              <w:t>Τέλος,</w:t>
            </w:r>
            <w:r w:rsidRPr="00D76A77">
              <w:rPr>
                <w:rFonts w:ascii="Calibri" w:hAnsi="Calibri"/>
                <w:sz w:val="20"/>
                <w:szCs w:val="20"/>
                <w:lang w:val="el-GR"/>
              </w:rPr>
              <w:t xml:space="preserve"> ένα δίωρο μάθημα στο αμφιθέατρο αφιερώνεται σ</w:t>
            </w:r>
            <w:r>
              <w:rPr>
                <w:rFonts w:ascii="Calibri" w:hAnsi="Calibri"/>
                <w:sz w:val="20"/>
                <w:szCs w:val="20"/>
                <w:lang w:val="el-GR"/>
              </w:rPr>
              <w:t>την</w:t>
            </w:r>
            <w:r w:rsidRPr="00D76A77">
              <w:rPr>
                <w:rFonts w:ascii="Calibri" w:hAnsi="Calibri"/>
                <w:sz w:val="20"/>
                <w:szCs w:val="20"/>
                <w:lang w:val="el-GR"/>
              </w:rPr>
              <w:t xml:space="preserve"> πρακτική εξάσκηση των φοιτητών </w:t>
            </w:r>
            <w:r>
              <w:rPr>
                <w:rFonts w:ascii="Calibri" w:hAnsi="Calibri"/>
                <w:sz w:val="20"/>
                <w:szCs w:val="20"/>
                <w:lang w:val="el-GR"/>
              </w:rPr>
              <w:t>στην</w:t>
            </w:r>
            <w:r w:rsidRPr="00D76A77">
              <w:rPr>
                <w:rFonts w:ascii="Calibri" w:hAnsi="Calibri"/>
                <w:sz w:val="20"/>
                <w:szCs w:val="20"/>
                <w:lang w:val="el-GR"/>
              </w:rPr>
              <w:t xml:space="preserve"> συρραφή τραυμάτων, </w:t>
            </w:r>
            <w:r>
              <w:rPr>
                <w:rFonts w:ascii="Calibri" w:hAnsi="Calibri"/>
                <w:sz w:val="20"/>
                <w:szCs w:val="20"/>
                <w:lang w:val="el-GR"/>
              </w:rPr>
              <w:t xml:space="preserve">στην </w:t>
            </w:r>
            <w:r w:rsidRPr="00D76A77">
              <w:rPr>
                <w:rFonts w:ascii="Calibri" w:hAnsi="Calibri"/>
                <w:sz w:val="20"/>
                <w:szCs w:val="20"/>
                <w:lang w:val="el-GR"/>
              </w:rPr>
              <w:t xml:space="preserve">ένδυση για </w:t>
            </w:r>
            <w:r>
              <w:rPr>
                <w:rFonts w:ascii="Calibri" w:hAnsi="Calibri"/>
                <w:sz w:val="20"/>
                <w:szCs w:val="20"/>
                <w:lang w:val="el-GR"/>
              </w:rPr>
              <w:t xml:space="preserve">το </w:t>
            </w:r>
            <w:r w:rsidRPr="00D76A77">
              <w:rPr>
                <w:rFonts w:ascii="Calibri" w:hAnsi="Calibri"/>
                <w:sz w:val="20"/>
                <w:szCs w:val="20"/>
                <w:lang w:val="el-GR"/>
              </w:rPr>
              <w:t xml:space="preserve">χειρουργείο, </w:t>
            </w:r>
            <w:r>
              <w:rPr>
                <w:rFonts w:ascii="Calibri" w:hAnsi="Calibri"/>
                <w:sz w:val="20"/>
                <w:szCs w:val="20"/>
                <w:lang w:val="el-GR"/>
              </w:rPr>
              <w:t xml:space="preserve">στους </w:t>
            </w:r>
            <w:r w:rsidRPr="00D76A77">
              <w:rPr>
                <w:rFonts w:ascii="Calibri" w:hAnsi="Calibri"/>
                <w:sz w:val="20"/>
                <w:szCs w:val="20"/>
                <w:lang w:val="el-GR"/>
              </w:rPr>
              <w:t xml:space="preserve">κανόνες αντισηψίας, </w:t>
            </w:r>
            <w:r>
              <w:rPr>
                <w:rFonts w:ascii="Calibri" w:hAnsi="Calibri"/>
                <w:sz w:val="20"/>
                <w:szCs w:val="20"/>
                <w:lang w:val="el-GR"/>
              </w:rPr>
              <w:t xml:space="preserve">στις </w:t>
            </w:r>
            <w:r w:rsidRPr="00D76A77">
              <w:rPr>
                <w:rFonts w:ascii="Calibri" w:hAnsi="Calibri"/>
                <w:sz w:val="20"/>
                <w:szCs w:val="20"/>
                <w:lang w:val="el-GR"/>
              </w:rPr>
              <w:t>τομές με μαχαιρίδιο, αφού γίνει η τοποθέτηση του νυστεριού</w:t>
            </w:r>
            <w:r>
              <w:rPr>
                <w:rFonts w:ascii="Calibri" w:hAnsi="Calibri"/>
                <w:sz w:val="20"/>
                <w:szCs w:val="20"/>
                <w:lang w:val="el-GR"/>
              </w:rPr>
              <w:t xml:space="preserve"> και</w:t>
            </w:r>
            <w:r w:rsidRPr="00D76A77">
              <w:rPr>
                <w:rFonts w:ascii="Calibri" w:hAnsi="Calibri"/>
                <w:sz w:val="20"/>
                <w:szCs w:val="20"/>
                <w:lang w:val="el-GR"/>
              </w:rPr>
              <w:t xml:space="preserve"> </w:t>
            </w:r>
            <w:r>
              <w:rPr>
                <w:rFonts w:ascii="Calibri" w:hAnsi="Calibri"/>
                <w:sz w:val="20"/>
                <w:szCs w:val="20"/>
                <w:lang w:val="el-GR"/>
              </w:rPr>
              <w:t xml:space="preserve">στην </w:t>
            </w:r>
            <w:r w:rsidRPr="00D76A77">
              <w:rPr>
                <w:rFonts w:ascii="Calibri" w:hAnsi="Calibri"/>
                <w:sz w:val="20"/>
                <w:szCs w:val="20"/>
                <w:lang w:val="el-GR"/>
              </w:rPr>
              <w:t>κοπή ραμμάτων με χρήση κατάλληλων ψαλιδιών</w:t>
            </w:r>
            <w:r>
              <w:rPr>
                <w:rFonts w:ascii="Calibri" w:hAnsi="Calibri"/>
                <w:sz w:val="20"/>
                <w:szCs w:val="20"/>
                <w:lang w:val="el-GR"/>
              </w:rPr>
              <w:t>,</w:t>
            </w:r>
            <w:r w:rsidRPr="00D76A77">
              <w:rPr>
                <w:rFonts w:ascii="Calibri" w:hAnsi="Calibri"/>
                <w:sz w:val="20"/>
                <w:szCs w:val="20"/>
                <w:lang w:val="el-GR"/>
              </w:rPr>
              <w:t xml:space="preserve"> χρησιμοποιώντας κατάλληλα υλικά.</w:t>
            </w:r>
          </w:p>
          <w:p w14:paraId="3256A554" w14:textId="77777777" w:rsidR="009E6AF1" w:rsidRDefault="009E6AF1" w:rsidP="002C3BDF">
            <w:pPr>
              <w:widowControl w:val="0"/>
              <w:autoSpaceDE w:val="0"/>
              <w:autoSpaceDN w:val="0"/>
              <w:adjustRightInd w:val="0"/>
              <w:jc w:val="both"/>
              <w:rPr>
                <w:rFonts w:ascii="Calibri" w:hAnsi="Calibri"/>
                <w:sz w:val="20"/>
                <w:szCs w:val="20"/>
                <w:lang w:val="el-GR"/>
              </w:rPr>
            </w:pPr>
          </w:p>
          <w:p w14:paraId="467D8CF8" w14:textId="411162EE" w:rsidR="002C3BDF" w:rsidRDefault="002C3BDF" w:rsidP="002C3BDF">
            <w:pPr>
              <w:widowControl w:val="0"/>
              <w:autoSpaceDE w:val="0"/>
              <w:autoSpaceDN w:val="0"/>
              <w:adjustRightInd w:val="0"/>
              <w:jc w:val="both"/>
              <w:rPr>
                <w:rFonts w:ascii="Calibri" w:hAnsi="Calibri"/>
                <w:sz w:val="20"/>
                <w:szCs w:val="20"/>
                <w:lang w:val="el-GR"/>
              </w:rPr>
            </w:pPr>
            <w:r>
              <w:rPr>
                <w:rFonts w:ascii="Calibri" w:hAnsi="Calibri"/>
                <w:sz w:val="20"/>
                <w:szCs w:val="20"/>
                <w:lang w:val="el-GR"/>
              </w:rPr>
              <w:t xml:space="preserve">Πιστεύουμε ότι με το πρόγραμμα σπουδών της </w:t>
            </w:r>
            <w:proofErr w:type="spellStart"/>
            <w:r>
              <w:rPr>
                <w:rFonts w:ascii="Calibri" w:hAnsi="Calibri"/>
                <w:sz w:val="20"/>
                <w:szCs w:val="20"/>
                <w:lang w:val="el-GR"/>
              </w:rPr>
              <w:t>Γναθοπροσωπικής</w:t>
            </w:r>
            <w:proofErr w:type="spellEnd"/>
            <w:r>
              <w:rPr>
                <w:rFonts w:ascii="Calibri" w:hAnsi="Calibri"/>
                <w:sz w:val="20"/>
                <w:szCs w:val="20"/>
                <w:lang w:val="el-GR"/>
              </w:rPr>
              <w:t xml:space="preserve"> </w:t>
            </w:r>
            <w:r w:rsidR="008A7369">
              <w:rPr>
                <w:rFonts w:ascii="Calibri" w:hAnsi="Calibri"/>
                <w:sz w:val="20"/>
                <w:szCs w:val="20"/>
                <w:lang w:val="el-GR"/>
              </w:rPr>
              <w:t>αρκετοί από τους</w:t>
            </w:r>
            <w:r>
              <w:rPr>
                <w:rFonts w:ascii="Calibri" w:hAnsi="Calibri"/>
                <w:sz w:val="20"/>
                <w:szCs w:val="20"/>
                <w:lang w:val="el-GR"/>
              </w:rPr>
              <w:t xml:space="preserve"> τελ</w:t>
            </w:r>
            <w:r w:rsidR="008A7369">
              <w:rPr>
                <w:rFonts w:ascii="Calibri" w:hAnsi="Calibri"/>
                <w:sz w:val="20"/>
                <w:szCs w:val="20"/>
                <w:lang w:val="el-GR"/>
              </w:rPr>
              <w:t>ε</w:t>
            </w:r>
            <w:r>
              <w:rPr>
                <w:rFonts w:ascii="Calibri" w:hAnsi="Calibri"/>
                <w:sz w:val="20"/>
                <w:szCs w:val="20"/>
                <w:lang w:val="el-GR"/>
              </w:rPr>
              <w:t>ιόφοιτο</w:t>
            </w:r>
            <w:r w:rsidR="008A7369">
              <w:rPr>
                <w:rFonts w:ascii="Calibri" w:hAnsi="Calibri"/>
                <w:sz w:val="20"/>
                <w:szCs w:val="20"/>
                <w:lang w:val="el-GR"/>
              </w:rPr>
              <w:t>υς</w:t>
            </w:r>
            <w:r>
              <w:rPr>
                <w:rFonts w:ascii="Calibri" w:hAnsi="Calibri"/>
                <w:sz w:val="20"/>
                <w:szCs w:val="20"/>
                <w:lang w:val="el-GR"/>
              </w:rPr>
              <w:t xml:space="preserve"> </w:t>
            </w:r>
            <w:r w:rsidR="008A7369">
              <w:rPr>
                <w:rFonts w:ascii="Calibri" w:hAnsi="Calibri"/>
                <w:sz w:val="20"/>
                <w:szCs w:val="20"/>
                <w:lang w:val="el-GR"/>
              </w:rPr>
              <w:t xml:space="preserve">φοιτητές της Ιατρικής θα οδηγηθούν στο να επιλέξουν σαν ειδικότητα τη </w:t>
            </w:r>
            <w:proofErr w:type="spellStart"/>
            <w:r w:rsidR="008A7369">
              <w:rPr>
                <w:rFonts w:ascii="Calibri" w:hAnsi="Calibri"/>
                <w:sz w:val="20"/>
                <w:szCs w:val="20"/>
                <w:lang w:val="el-GR"/>
              </w:rPr>
              <w:t>Γναθοπροσωπική</w:t>
            </w:r>
            <w:proofErr w:type="spellEnd"/>
            <w:r w:rsidR="008A7369">
              <w:rPr>
                <w:rFonts w:ascii="Calibri" w:hAnsi="Calibri"/>
                <w:sz w:val="20"/>
                <w:szCs w:val="20"/>
                <w:lang w:val="el-GR"/>
              </w:rPr>
              <w:t>, η οποία από πενταετίας και πλέον αποτελεί Ιατρική ειδικότητα.</w:t>
            </w:r>
          </w:p>
          <w:p w14:paraId="530D0F04" w14:textId="77777777" w:rsidR="009E6AF1" w:rsidRPr="002C3BDF" w:rsidRDefault="009E6AF1" w:rsidP="002C3BDF">
            <w:pPr>
              <w:widowControl w:val="0"/>
              <w:autoSpaceDE w:val="0"/>
              <w:autoSpaceDN w:val="0"/>
              <w:adjustRightInd w:val="0"/>
              <w:jc w:val="both"/>
              <w:rPr>
                <w:rFonts w:ascii="Calibri" w:hAnsi="Calibri"/>
                <w:sz w:val="20"/>
                <w:szCs w:val="20"/>
                <w:lang w:val="el-GR"/>
              </w:rPr>
            </w:pPr>
          </w:p>
          <w:p w14:paraId="1CAC0011" w14:textId="25732C0C" w:rsidR="007E09DF" w:rsidRDefault="007E09DF" w:rsidP="005364AC">
            <w:pPr>
              <w:widowControl w:val="0"/>
              <w:autoSpaceDE w:val="0"/>
              <w:autoSpaceDN w:val="0"/>
              <w:adjustRightInd w:val="0"/>
              <w:jc w:val="both"/>
              <w:rPr>
                <w:rFonts w:ascii="Calibri" w:hAnsi="Calibri"/>
                <w:sz w:val="20"/>
                <w:szCs w:val="20"/>
                <w:lang w:val="el-GR"/>
              </w:rPr>
            </w:pPr>
            <w:r>
              <w:rPr>
                <w:rFonts w:ascii="Calibri" w:hAnsi="Calibri"/>
                <w:sz w:val="20"/>
                <w:szCs w:val="20"/>
                <w:lang w:val="el-GR"/>
              </w:rPr>
              <w:t xml:space="preserve">Ολοκληρώνοντας την εκπαίδευσή τους στη </w:t>
            </w:r>
            <w:proofErr w:type="spellStart"/>
            <w:r>
              <w:rPr>
                <w:rFonts w:ascii="Calibri" w:hAnsi="Calibri"/>
                <w:sz w:val="20"/>
                <w:szCs w:val="20"/>
                <w:lang w:val="el-GR"/>
              </w:rPr>
              <w:t>Γναθοπροσωπική</w:t>
            </w:r>
            <w:proofErr w:type="spellEnd"/>
            <w:r>
              <w:rPr>
                <w:rFonts w:ascii="Calibri" w:hAnsi="Calibri"/>
                <w:sz w:val="20"/>
                <w:szCs w:val="20"/>
                <w:lang w:val="el-GR"/>
              </w:rPr>
              <w:t>, οι φοιτητές της Ιατρικής θα πρέπει να είναι σε θέση:</w:t>
            </w:r>
          </w:p>
          <w:p w14:paraId="391A1973" w14:textId="5583DEA1" w:rsidR="007E09DF" w:rsidRDefault="007E09DF" w:rsidP="007E09DF">
            <w:pPr>
              <w:pStyle w:val="a5"/>
              <w:widowControl w:val="0"/>
              <w:numPr>
                <w:ilvl w:val="0"/>
                <w:numId w:val="6"/>
              </w:numPr>
              <w:autoSpaceDE w:val="0"/>
              <w:autoSpaceDN w:val="0"/>
              <w:adjustRightInd w:val="0"/>
              <w:jc w:val="both"/>
              <w:rPr>
                <w:rFonts w:ascii="Calibri" w:hAnsi="Calibri"/>
                <w:sz w:val="20"/>
                <w:szCs w:val="20"/>
                <w:lang w:val="el-GR"/>
              </w:rPr>
            </w:pPr>
            <w:r>
              <w:rPr>
                <w:rFonts w:ascii="Calibri" w:hAnsi="Calibri"/>
                <w:sz w:val="20"/>
                <w:szCs w:val="20"/>
                <w:lang w:val="el-GR"/>
              </w:rPr>
              <w:t xml:space="preserve">Να λαμβάνουν ένα σωστό γενικό ιατρικό ιστορικό </w:t>
            </w:r>
            <w:r w:rsidR="00EE436D">
              <w:rPr>
                <w:rFonts w:ascii="Calibri" w:hAnsi="Calibri"/>
                <w:sz w:val="20"/>
                <w:szCs w:val="20"/>
                <w:lang w:val="el-GR"/>
              </w:rPr>
              <w:t>ε</w:t>
            </w:r>
            <w:r>
              <w:rPr>
                <w:rFonts w:ascii="Calibri" w:hAnsi="Calibri"/>
                <w:sz w:val="20"/>
                <w:szCs w:val="20"/>
                <w:lang w:val="el-GR"/>
              </w:rPr>
              <w:t>στιάζοντα</w:t>
            </w:r>
            <w:r w:rsidR="00EE436D">
              <w:rPr>
                <w:rFonts w:ascii="Calibri" w:hAnsi="Calibri"/>
                <w:sz w:val="20"/>
                <w:szCs w:val="20"/>
                <w:lang w:val="el-GR"/>
              </w:rPr>
              <w:t>ς</w:t>
            </w:r>
            <w:r w:rsidR="005B2074">
              <w:rPr>
                <w:rFonts w:ascii="Calibri" w:hAnsi="Calibri"/>
                <w:sz w:val="20"/>
                <w:szCs w:val="20"/>
                <w:lang w:val="el-GR"/>
              </w:rPr>
              <w:t xml:space="preserve"> σε</w:t>
            </w:r>
            <w:r w:rsidR="00EE436D">
              <w:rPr>
                <w:rFonts w:ascii="Calibri" w:hAnsi="Calibri"/>
                <w:sz w:val="20"/>
                <w:szCs w:val="20"/>
                <w:lang w:val="el-GR"/>
              </w:rPr>
              <w:t xml:space="preserve"> </w:t>
            </w:r>
            <w:r>
              <w:rPr>
                <w:rFonts w:ascii="Calibri" w:hAnsi="Calibri"/>
                <w:sz w:val="20"/>
                <w:szCs w:val="20"/>
                <w:lang w:val="el-GR"/>
              </w:rPr>
              <w:t xml:space="preserve">προβλήματα </w:t>
            </w:r>
            <w:proofErr w:type="spellStart"/>
            <w:r>
              <w:rPr>
                <w:rFonts w:ascii="Calibri" w:hAnsi="Calibri"/>
                <w:sz w:val="20"/>
                <w:szCs w:val="20"/>
                <w:lang w:val="el-GR"/>
              </w:rPr>
              <w:t>Γναθοπροσωπικής</w:t>
            </w:r>
            <w:proofErr w:type="spellEnd"/>
            <w:r>
              <w:rPr>
                <w:rFonts w:ascii="Calibri" w:hAnsi="Calibri"/>
                <w:sz w:val="20"/>
                <w:szCs w:val="20"/>
                <w:lang w:val="el-GR"/>
              </w:rPr>
              <w:t xml:space="preserve"> φύσεως </w:t>
            </w:r>
          </w:p>
          <w:p w14:paraId="39972ACA" w14:textId="1DAFE047" w:rsidR="007E09DF" w:rsidRDefault="007E09DF" w:rsidP="007E09DF">
            <w:pPr>
              <w:pStyle w:val="a5"/>
              <w:widowControl w:val="0"/>
              <w:numPr>
                <w:ilvl w:val="0"/>
                <w:numId w:val="6"/>
              </w:numPr>
              <w:autoSpaceDE w:val="0"/>
              <w:autoSpaceDN w:val="0"/>
              <w:adjustRightInd w:val="0"/>
              <w:jc w:val="both"/>
              <w:rPr>
                <w:rFonts w:ascii="Calibri" w:hAnsi="Calibri"/>
                <w:sz w:val="20"/>
                <w:szCs w:val="20"/>
                <w:lang w:val="el-GR"/>
              </w:rPr>
            </w:pPr>
            <w:r>
              <w:rPr>
                <w:rFonts w:ascii="Calibri" w:hAnsi="Calibri"/>
                <w:sz w:val="20"/>
                <w:szCs w:val="20"/>
                <w:lang w:val="el-GR"/>
              </w:rPr>
              <w:t xml:space="preserve">Να πραγματοποιούν αδρή κλινική εξέταση του σπλαχνικού κρανίου ανάλογα με το </w:t>
            </w:r>
            <w:proofErr w:type="spellStart"/>
            <w:r>
              <w:rPr>
                <w:rFonts w:ascii="Calibri" w:hAnsi="Calibri"/>
                <w:sz w:val="20"/>
                <w:szCs w:val="20"/>
                <w:lang w:val="el-GR"/>
              </w:rPr>
              <w:t>Γναθοπροσωπικό</w:t>
            </w:r>
            <w:proofErr w:type="spellEnd"/>
            <w:r>
              <w:rPr>
                <w:rFonts w:ascii="Calibri" w:hAnsi="Calibri"/>
                <w:sz w:val="20"/>
                <w:szCs w:val="20"/>
                <w:lang w:val="el-GR"/>
              </w:rPr>
              <w:t xml:space="preserve"> πρόβλημα του ασθενούς  και αν είναι δυνατό να αναγνωρίζ</w:t>
            </w:r>
            <w:r w:rsidR="00EA179F">
              <w:rPr>
                <w:rFonts w:ascii="Calibri" w:hAnsi="Calibri"/>
                <w:sz w:val="20"/>
                <w:szCs w:val="20"/>
                <w:lang w:val="el-GR"/>
              </w:rPr>
              <w:t>ουν</w:t>
            </w:r>
            <w:r>
              <w:rPr>
                <w:rFonts w:ascii="Calibri" w:hAnsi="Calibri"/>
                <w:sz w:val="20"/>
                <w:szCs w:val="20"/>
                <w:lang w:val="el-GR"/>
              </w:rPr>
              <w:t xml:space="preserve"> τη παθολογική οντότητα που τυχόν υπάρχει</w:t>
            </w:r>
          </w:p>
          <w:p w14:paraId="7357EE14" w14:textId="02F72FC1" w:rsidR="00D454DD" w:rsidRDefault="00D454DD" w:rsidP="007E09DF">
            <w:pPr>
              <w:pStyle w:val="a5"/>
              <w:widowControl w:val="0"/>
              <w:numPr>
                <w:ilvl w:val="0"/>
                <w:numId w:val="6"/>
              </w:numPr>
              <w:autoSpaceDE w:val="0"/>
              <w:autoSpaceDN w:val="0"/>
              <w:adjustRightInd w:val="0"/>
              <w:jc w:val="both"/>
              <w:rPr>
                <w:rFonts w:ascii="Calibri" w:hAnsi="Calibri"/>
                <w:sz w:val="20"/>
                <w:szCs w:val="20"/>
                <w:lang w:val="el-GR"/>
              </w:rPr>
            </w:pPr>
            <w:r>
              <w:rPr>
                <w:rFonts w:ascii="Calibri" w:hAnsi="Calibri"/>
                <w:sz w:val="20"/>
                <w:szCs w:val="20"/>
                <w:lang w:val="el-GR"/>
              </w:rPr>
              <w:t>Να σχολιάζουν ακτινολογικές εξετάσεις (</w:t>
            </w:r>
            <w:r>
              <w:rPr>
                <w:rFonts w:ascii="Calibri" w:hAnsi="Calibri"/>
                <w:sz w:val="20"/>
                <w:szCs w:val="20"/>
              </w:rPr>
              <w:t>RO</w:t>
            </w:r>
            <w:r>
              <w:rPr>
                <w:rFonts w:ascii="Calibri" w:hAnsi="Calibri"/>
                <w:sz w:val="20"/>
                <w:szCs w:val="20"/>
                <w:lang w:val="el-GR"/>
              </w:rPr>
              <w:t xml:space="preserve"> πανοραμική, απλή ακτινογραφία κρανίου</w:t>
            </w:r>
            <w:r w:rsidRPr="00D454DD">
              <w:rPr>
                <w:rFonts w:ascii="Calibri" w:hAnsi="Calibri"/>
                <w:sz w:val="20"/>
                <w:szCs w:val="20"/>
                <w:lang w:val="el-GR"/>
              </w:rPr>
              <w:t xml:space="preserve"> </w:t>
            </w:r>
            <w:r>
              <w:rPr>
                <w:rFonts w:ascii="Calibri" w:hAnsi="Calibri"/>
                <w:sz w:val="20"/>
                <w:szCs w:val="20"/>
              </w:rPr>
              <w:t>F</w:t>
            </w:r>
            <w:r w:rsidRPr="00D454DD">
              <w:rPr>
                <w:rFonts w:ascii="Calibri" w:hAnsi="Calibri"/>
                <w:sz w:val="20"/>
                <w:szCs w:val="20"/>
                <w:lang w:val="el-GR"/>
              </w:rPr>
              <w:t>+</w:t>
            </w:r>
            <w:r>
              <w:rPr>
                <w:rFonts w:ascii="Calibri" w:hAnsi="Calibri"/>
                <w:sz w:val="20"/>
                <w:szCs w:val="20"/>
              </w:rPr>
              <w:t>P</w:t>
            </w:r>
            <w:r w:rsidRPr="00D454DD">
              <w:rPr>
                <w:rFonts w:ascii="Calibri" w:hAnsi="Calibri"/>
                <w:sz w:val="20"/>
                <w:szCs w:val="20"/>
                <w:lang w:val="el-GR"/>
              </w:rPr>
              <w:t xml:space="preserve">, </w:t>
            </w:r>
            <w:r>
              <w:rPr>
                <w:rFonts w:ascii="Calibri" w:hAnsi="Calibri"/>
                <w:sz w:val="20"/>
                <w:szCs w:val="20"/>
              </w:rPr>
              <w:t>Ct</w:t>
            </w:r>
            <w:r>
              <w:rPr>
                <w:rFonts w:ascii="Calibri" w:hAnsi="Calibri"/>
                <w:sz w:val="20"/>
                <w:szCs w:val="20"/>
                <w:lang w:val="el-GR"/>
              </w:rPr>
              <w:t xml:space="preserve">, </w:t>
            </w:r>
            <w:r>
              <w:rPr>
                <w:rFonts w:ascii="Calibri" w:hAnsi="Calibri"/>
                <w:sz w:val="20"/>
                <w:szCs w:val="20"/>
              </w:rPr>
              <w:t>MRI</w:t>
            </w:r>
            <w:r>
              <w:rPr>
                <w:rFonts w:ascii="Calibri" w:hAnsi="Calibri"/>
                <w:sz w:val="20"/>
                <w:szCs w:val="20"/>
                <w:lang w:val="el-GR"/>
              </w:rPr>
              <w:t xml:space="preserve"> σπλαχνικού κρανίου</w:t>
            </w:r>
          </w:p>
          <w:p w14:paraId="5FEFBA74" w14:textId="54F62608" w:rsidR="00D454DD" w:rsidRDefault="00D454DD" w:rsidP="007E09DF">
            <w:pPr>
              <w:pStyle w:val="a5"/>
              <w:widowControl w:val="0"/>
              <w:numPr>
                <w:ilvl w:val="0"/>
                <w:numId w:val="6"/>
              </w:numPr>
              <w:autoSpaceDE w:val="0"/>
              <w:autoSpaceDN w:val="0"/>
              <w:adjustRightInd w:val="0"/>
              <w:jc w:val="both"/>
              <w:rPr>
                <w:rFonts w:ascii="Calibri" w:hAnsi="Calibri"/>
                <w:sz w:val="20"/>
                <w:szCs w:val="20"/>
                <w:lang w:val="el-GR"/>
              </w:rPr>
            </w:pPr>
            <w:r>
              <w:rPr>
                <w:rFonts w:ascii="Calibri" w:hAnsi="Calibri"/>
                <w:sz w:val="20"/>
                <w:szCs w:val="20"/>
                <w:lang w:val="el-GR"/>
              </w:rPr>
              <w:t xml:space="preserve">Να αναγνωρίζουν αδρά το επείγον χειρουργικό περιστατικό </w:t>
            </w:r>
          </w:p>
          <w:p w14:paraId="16190BAB" w14:textId="5EA42A32" w:rsidR="00D454DD" w:rsidRPr="007E09DF" w:rsidRDefault="00D454DD" w:rsidP="007E09DF">
            <w:pPr>
              <w:pStyle w:val="a5"/>
              <w:widowControl w:val="0"/>
              <w:numPr>
                <w:ilvl w:val="0"/>
                <w:numId w:val="6"/>
              </w:numPr>
              <w:autoSpaceDE w:val="0"/>
              <w:autoSpaceDN w:val="0"/>
              <w:adjustRightInd w:val="0"/>
              <w:jc w:val="both"/>
              <w:rPr>
                <w:rFonts w:ascii="Calibri" w:hAnsi="Calibri"/>
                <w:sz w:val="20"/>
                <w:szCs w:val="20"/>
                <w:lang w:val="el-GR"/>
              </w:rPr>
            </w:pPr>
            <w:r>
              <w:rPr>
                <w:rFonts w:ascii="Calibri" w:hAnsi="Calibri"/>
                <w:sz w:val="20"/>
                <w:szCs w:val="20"/>
                <w:lang w:val="el-GR"/>
              </w:rPr>
              <w:t xml:space="preserve">Να συμμετέχουν σαν δεύτεροι βοηθοί σε χειρουργικές επεμβάσεις </w:t>
            </w:r>
          </w:p>
          <w:p w14:paraId="04DCD9B8" w14:textId="15C90151" w:rsidR="008356EA" w:rsidRPr="00D76A77" w:rsidRDefault="008356EA" w:rsidP="005364AC">
            <w:pPr>
              <w:widowControl w:val="0"/>
              <w:autoSpaceDE w:val="0"/>
              <w:autoSpaceDN w:val="0"/>
              <w:adjustRightInd w:val="0"/>
              <w:jc w:val="both"/>
              <w:rPr>
                <w:rFonts w:ascii="Calibri" w:hAnsi="Calibri"/>
                <w:sz w:val="20"/>
                <w:szCs w:val="20"/>
                <w:lang w:val="el-GR"/>
              </w:rPr>
            </w:pPr>
          </w:p>
        </w:tc>
      </w:tr>
      <w:tr w:rsidR="00D76A77" w:rsidRPr="00D76A77" w14:paraId="52A0090F"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949787C" w14:textId="77777777" w:rsidR="008356EA" w:rsidRPr="00D76A77" w:rsidRDefault="008356EA" w:rsidP="00C542F4">
            <w:pPr>
              <w:rPr>
                <w:rFonts w:ascii="Calibri" w:hAnsi="Calibri" w:cs="Arial"/>
                <w:b/>
                <w:sz w:val="20"/>
                <w:szCs w:val="20"/>
                <w:lang w:val="el-GR"/>
              </w:rPr>
            </w:pPr>
            <w:r w:rsidRPr="00D76A77">
              <w:rPr>
                <w:rFonts w:ascii="Calibri" w:hAnsi="Calibri" w:cs="Arial"/>
                <w:b/>
                <w:sz w:val="20"/>
                <w:szCs w:val="20"/>
                <w:lang w:val="el-GR"/>
              </w:rPr>
              <w:lastRenderedPageBreak/>
              <w:t>Γενικές Ικανότητες</w:t>
            </w:r>
          </w:p>
        </w:tc>
      </w:tr>
      <w:tr w:rsidR="00D76A77" w:rsidRPr="009B08C5" w14:paraId="6AE68AEE" w14:textId="77777777" w:rsidTr="00C542F4">
        <w:tc>
          <w:tcPr>
            <w:tcW w:w="8472" w:type="dxa"/>
            <w:gridSpan w:val="2"/>
            <w:tcBorders>
              <w:top w:val="nil"/>
              <w:bottom w:val="nil"/>
            </w:tcBorders>
            <w:shd w:val="clear" w:color="auto" w:fill="DDD9C3"/>
          </w:tcPr>
          <w:p w14:paraId="60886062" w14:textId="77777777" w:rsidR="008356EA" w:rsidRPr="00D76A77" w:rsidRDefault="008356EA" w:rsidP="00C542F4">
            <w:pPr>
              <w:widowControl w:val="0"/>
              <w:autoSpaceDE w:val="0"/>
              <w:autoSpaceDN w:val="0"/>
              <w:adjustRightInd w:val="0"/>
              <w:spacing w:after="60"/>
              <w:rPr>
                <w:rFonts w:ascii="Calibri" w:hAnsi="Calibri" w:cs="Arial"/>
                <w:i/>
                <w:sz w:val="16"/>
                <w:szCs w:val="16"/>
                <w:lang w:val="el-GR"/>
              </w:rPr>
            </w:pPr>
            <w:r w:rsidRPr="00D76A77">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76A77" w:rsidRPr="00D76A77" w14:paraId="1BF16ADA" w14:textId="77777777" w:rsidTr="00C542F4">
        <w:tblPrEx>
          <w:tblLook w:val="0000" w:firstRow="0" w:lastRow="0" w:firstColumn="0" w:lastColumn="0" w:noHBand="0" w:noVBand="0"/>
        </w:tblPrEx>
        <w:tc>
          <w:tcPr>
            <w:tcW w:w="3964" w:type="dxa"/>
            <w:tcBorders>
              <w:top w:val="nil"/>
              <w:right w:val="nil"/>
            </w:tcBorders>
            <w:shd w:val="clear" w:color="auto" w:fill="DDD9C3"/>
          </w:tcPr>
          <w:p w14:paraId="296CCBEA"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DD7A8CC"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Προσαρμογή σε νέες καταστάσεις </w:t>
            </w:r>
          </w:p>
          <w:p w14:paraId="65737D50"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Λήψη αποφάσεων </w:t>
            </w:r>
          </w:p>
          <w:p w14:paraId="1A9B52C9"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Αυτόνομη εργασία </w:t>
            </w:r>
          </w:p>
          <w:p w14:paraId="53C3B200"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Ομαδική εργασία </w:t>
            </w:r>
          </w:p>
          <w:p w14:paraId="159080B2"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Εργασία σε διεθνές περιβάλλον </w:t>
            </w:r>
          </w:p>
          <w:p w14:paraId="63A5E635"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Εργασία σε διεπιστημονικό περιβάλλον </w:t>
            </w:r>
          </w:p>
          <w:p w14:paraId="6E7D6C46"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5CAF9E48"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Σχεδιασμός και διαχείριση έργων </w:t>
            </w:r>
          </w:p>
          <w:p w14:paraId="58581CE0"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Σεβασμός στη διαφορετικότητα και στην </w:t>
            </w:r>
            <w:proofErr w:type="spellStart"/>
            <w:r w:rsidRPr="00D76A77">
              <w:rPr>
                <w:rFonts w:ascii="Calibri" w:hAnsi="Calibri" w:cs="Arial"/>
                <w:i/>
                <w:sz w:val="16"/>
                <w:szCs w:val="16"/>
                <w:lang w:val="el-GR"/>
              </w:rPr>
              <w:t>πολυπολιτισμικότητα</w:t>
            </w:r>
            <w:proofErr w:type="spellEnd"/>
            <w:r w:rsidRPr="00D76A77">
              <w:rPr>
                <w:rFonts w:ascii="Calibri" w:hAnsi="Calibri" w:cs="Arial"/>
                <w:i/>
                <w:sz w:val="16"/>
                <w:szCs w:val="16"/>
                <w:lang w:val="el-GR"/>
              </w:rPr>
              <w:t xml:space="preserve"> </w:t>
            </w:r>
          </w:p>
          <w:p w14:paraId="4758ACB8"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Σεβασμός στο φυσικό περιβάλλον </w:t>
            </w:r>
          </w:p>
          <w:p w14:paraId="2FE6E589"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80098AD" w14:textId="77777777" w:rsidR="008356EA" w:rsidRPr="00D76A77" w:rsidRDefault="008356EA" w:rsidP="00C542F4">
            <w:pPr>
              <w:widowControl w:val="0"/>
              <w:autoSpaceDE w:val="0"/>
              <w:autoSpaceDN w:val="0"/>
              <w:adjustRightInd w:val="0"/>
              <w:rPr>
                <w:rFonts w:ascii="Calibri" w:hAnsi="Calibri" w:cs="Arial"/>
                <w:i/>
                <w:sz w:val="16"/>
                <w:szCs w:val="16"/>
                <w:lang w:val="el-GR"/>
              </w:rPr>
            </w:pPr>
            <w:r w:rsidRPr="00D76A77">
              <w:rPr>
                <w:rFonts w:ascii="Calibri" w:hAnsi="Calibri" w:cs="Arial"/>
                <w:i/>
                <w:sz w:val="16"/>
                <w:szCs w:val="16"/>
                <w:lang w:val="el-GR"/>
              </w:rPr>
              <w:t xml:space="preserve">Άσκηση κριτικής και αυτοκριτικής </w:t>
            </w:r>
          </w:p>
          <w:p w14:paraId="59EE11DE" w14:textId="77777777" w:rsidR="008356EA" w:rsidRPr="00D76A77" w:rsidRDefault="008356EA" w:rsidP="00C542F4">
            <w:pPr>
              <w:rPr>
                <w:rFonts w:ascii="Calibri" w:hAnsi="Calibri" w:cs="Arial"/>
                <w:i/>
                <w:sz w:val="16"/>
                <w:szCs w:val="16"/>
                <w:lang w:val="el-GR"/>
              </w:rPr>
            </w:pPr>
            <w:r w:rsidRPr="00D76A77">
              <w:rPr>
                <w:rFonts w:ascii="Calibri" w:hAnsi="Calibri" w:cs="Arial"/>
                <w:i/>
                <w:sz w:val="16"/>
                <w:szCs w:val="16"/>
                <w:lang w:val="el-GR"/>
              </w:rPr>
              <w:t>Προαγωγή της ελεύθερης, δημιουργικής και επαγωγικής σκέψης</w:t>
            </w:r>
          </w:p>
          <w:p w14:paraId="1D305681" w14:textId="77777777" w:rsidR="008356EA" w:rsidRPr="00D76A77" w:rsidRDefault="008356EA" w:rsidP="00C542F4">
            <w:pPr>
              <w:rPr>
                <w:rFonts w:ascii="Calibri" w:hAnsi="Calibri" w:cs="Arial"/>
                <w:i/>
                <w:sz w:val="16"/>
                <w:szCs w:val="16"/>
                <w:lang w:val="el-GR"/>
              </w:rPr>
            </w:pPr>
            <w:r w:rsidRPr="00D76A77">
              <w:rPr>
                <w:rFonts w:ascii="Calibri" w:hAnsi="Calibri" w:cs="Arial"/>
                <w:i/>
                <w:sz w:val="16"/>
                <w:szCs w:val="16"/>
                <w:lang w:val="el-GR"/>
              </w:rPr>
              <w:t>……</w:t>
            </w:r>
          </w:p>
          <w:p w14:paraId="62735912" w14:textId="77777777" w:rsidR="008356EA" w:rsidRPr="00D76A77" w:rsidRDefault="008356EA" w:rsidP="00C542F4">
            <w:pPr>
              <w:rPr>
                <w:rFonts w:ascii="Calibri" w:hAnsi="Calibri" w:cs="Arial"/>
                <w:i/>
                <w:sz w:val="16"/>
                <w:szCs w:val="16"/>
                <w:lang w:val="el-GR"/>
              </w:rPr>
            </w:pPr>
            <w:r w:rsidRPr="00D76A77">
              <w:rPr>
                <w:rFonts w:ascii="Calibri" w:hAnsi="Calibri" w:cs="Arial"/>
                <w:i/>
                <w:sz w:val="16"/>
                <w:szCs w:val="16"/>
                <w:lang w:val="el-GR"/>
              </w:rPr>
              <w:t>Άλλες…</w:t>
            </w:r>
          </w:p>
          <w:p w14:paraId="7E2CE8F1" w14:textId="77777777" w:rsidR="008356EA" w:rsidRPr="00D76A77" w:rsidRDefault="008356EA" w:rsidP="00C542F4">
            <w:pPr>
              <w:rPr>
                <w:rFonts w:ascii="Calibri" w:hAnsi="Calibri" w:cs="Arial"/>
                <w:b/>
                <w:sz w:val="20"/>
                <w:szCs w:val="20"/>
                <w:lang w:val="el-GR"/>
              </w:rPr>
            </w:pPr>
            <w:r w:rsidRPr="00D76A77">
              <w:rPr>
                <w:rFonts w:ascii="Calibri" w:hAnsi="Calibri" w:cs="Arial"/>
                <w:i/>
                <w:sz w:val="16"/>
                <w:szCs w:val="16"/>
                <w:lang w:val="el-GR"/>
              </w:rPr>
              <w:t>…….</w:t>
            </w:r>
          </w:p>
        </w:tc>
      </w:tr>
      <w:tr w:rsidR="00D76A77" w:rsidRPr="003B2BB0" w14:paraId="63B4BB3F" w14:textId="77777777" w:rsidTr="00C542F4">
        <w:tc>
          <w:tcPr>
            <w:tcW w:w="8472" w:type="dxa"/>
            <w:gridSpan w:val="2"/>
          </w:tcPr>
          <w:p w14:paraId="179CE612" w14:textId="77777777" w:rsidR="00FD123A" w:rsidRPr="00F62205" w:rsidRDefault="00FD123A" w:rsidP="00FD123A">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 xml:space="preserve">Αναζήτηση, ανάλυση και σύνθεση δεδομένων και πληροφοριών, με τη χρήση και των απαραίτητων τεχνολογιών </w:t>
            </w:r>
          </w:p>
          <w:p w14:paraId="7932EED7" w14:textId="77777777" w:rsidR="00FD123A" w:rsidRPr="00F62205" w:rsidRDefault="00FD123A" w:rsidP="00FD123A">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 xml:space="preserve">Προσαρμογή σε νέες καταστάσεις </w:t>
            </w:r>
          </w:p>
          <w:p w14:paraId="3201B80D" w14:textId="77777777" w:rsidR="00FD123A" w:rsidRPr="00F62205" w:rsidRDefault="00FD123A" w:rsidP="00FD123A">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 xml:space="preserve">Λήψη αποφάσεων </w:t>
            </w:r>
          </w:p>
          <w:p w14:paraId="06FE8DA3" w14:textId="77777777" w:rsidR="00FD123A" w:rsidRPr="00F62205" w:rsidRDefault="00FD123A" w:rsidP="00FD123A">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 xml:space="preserve">Αυτόνομη εργασία </w:t>
            </w:r>
          </w:p>
          <w:p w14:paraId="6E8C618E" w14:textId="77777777" w:rsidR="008356EA" w:rsidRPr="00F62205" w:rsidRDefault="00FD123A" w:rsidP="00FD123A">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Ομαδική εργασία</w:t>
            </w:r>
          </w:p>
          <w:p w14:paraId="1A877F65" w14:textId="77777777" w:rsidR="00FD123A" w:rsidRPr="00F62205" w:rsidRDefault="00FD123A" w:rsidP="00FD123A">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Προαγωγή της ελεύθερης, δημιουργικής και επαγωγικής σκέψης</w:t>
            </w:r>
          </w:p>
          <w:p w14:paraId="5B2F1471" w14:textId="77777777" w:rsidR="00DE36D7" w:rsidRPr="00F62205" w:rsidRDefault="00DE36D7" w:rsidP="00DE36D7">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 xml:space="preserve">Εργασία σε διεθνές περιβάλλον </w:t>
            </w:r>
          </w:p>
          <w:p w14:paraId="38300938" w14:textId="77777777" w:rsidR="003B2BB0" w:rsidRPr="00F62205" w:rsidRDefault="00DE36D7" w:rsidP="003B2BB0">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 xml:space="preserve">Εργασία σε διεπιστημονικό περιβάλλον </w:t>
            </w:r>
          </w:p>
          <w:p w14:paraId="25DE7ED7" w14:textId="77777777" w:rsidR="008356EA" w:rsidRPr="003B2BB0" w:rsidRDefault="00DE36D7" w:rsidP="003B2BB0">
            <w:pPr>
              <w:pStyle w:val="a5"/>
              <w:widowControl w:val="0"/>
              <w:numPr>
                <w:ilvl w:val="0"/>
                <w:numId w:val="3"/>
              </w:numPr>
              <w:autoSpaceDE w:val="0"/>
              <w:autoSpaceDN w:val="0"/>
              <w:adjustRightInd w:val="0"/>
              <w:ind w:left="284" w:hanging="284"/>
              <w:rPr>
                <w:rFonts w:ascii="Calibri" w:hAnsi="Calibri"/>
                <w:lang w:val="el-GR"/>
              </w:rPr>
            </w:pPr>
            <w:r w:rsidRPr="00F62205">
              <w:rPr>
                <w:rFonts w:ascii="Calibri" w:hAnsi="Calibri"/>
                <w:sz w:val="20"/>
                <w:szCs w:val="22"/>
                <w:lang w:val="el-GR"/>
              </w:rPr>
              <w:t>Παρ</w:t>
            </w:r>
            <w:r w:rsidR="003B2BB0" w:rsidRPr="00F62205">
              <w:rPr>
                <w:rFonts w:ascii="Calibri" w:hAnsi="Calibri"/>
                <w:sz w:val="20"/>
                <w:szCs w:val="22"/>
                <w:lang w:val="el-GR"/>
              </w:rPr>
              <w:t>α</w:t>
            </w:r>
            <w:r w:rsidRPr="00F62205">
              <w:rPr>
                <w:rFonts w:ascii="Calibri" w:hAnsi="Calibri"/>
                <w:sz w:val="20"/>
                <w:szCs w:val="22"/>
                <w:lang w:val="el-GR"/>
              </w:rPr>
              <w:t>γωγή νέων ερευνητικών ιδεών</w:t>
            </w:r>
          </w:p>
        </w:tc>
      </w:tr>
    </w:tbl>
    <w:p w14:paraId="7E7557C1" w14:textId="77777777" w:rsidR="00127932" w:rsidRPr="00D76A77" w:rsidRDefault="00127932" w:rsidP="00DE36D7">
      <w:pPr>
        <w:widowControl w:val="0"/>
        <w:autoSpaceDE w:val="0"/>
        <w:autoSpaceDN w:val="0"/>
        <w:adjustRightInd w:val="0"/>
        <w:spacing w:before="120" w:after="200" w:line="276" w:lineRule="auto"/>
        <w:rPr>
          <w:rFonts w:ascii="Calibri" w:hAnsi="Calibri" w:cs="Arial"/>
          <w:b/>
          <w:sz w:val="22"/>
          <w:szCs w:val="22"/>
          <w:lang w:val="el-GR"/>
        </w:rPr>
      </w:pPr>
    </w:p>
    <w:p w14:paraId="76B485AA" w14:textId="77777777" w:rsidR="008356EA" w:rsidRPr="00D76A77"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sz w:val="22"/>
          <w:szCs w:val="22"/>
          <w:lang w:val="el-GR"/>
        </w:rPr>
      </w:pPr>
      <w:r w:rsidRPr="00D76A77">
        <w:rPr>
          <w:rFonts w:ascii="Calibri" w:hAnsi="Calibri" w:cs="Arial"/>
          <w:b/>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9B08C5" w14:paraId="7011E3E3" w14:textId="77777777" w:rsidTr="00C542F4">
        <w:tc>
          <w:tcPr>
            <w:tcW w:w="8472" w:type="dxa"/>
          </w:tcPr>
          <w:p w14:paraId="0678C306" w14:textId="77777777" w:rsidR="00074A69" w:rsidRPr="00127932" w:rsidRDefault="00DE36D7" w:rsidP="00074A69">
            <w:pPr>
              <w:pStyle w:val="a5"/>
              <w:numPr>
                <w:ilvl w:val="0"/>
                <w:numId w:val="4"/>
              </w:numPr>
              <w:ind w:left="284" w:hanging="284"/>
              <w:rPr>
                <w:rFonts w:ascii="Calibri" w:hAnsi="Calibri"/>
                <w:iCs/>
                <w:lang w:val="el-GR"/>
              </w:rPr>
            </w:pPr>
            <w:r w:rsidRPr="00127932">
              <w:rPr>
                <w:rFonts w:ascii="Calibri" w:hAnsi="Calibri"/>
                <w:iCs/>
                <w:sz w:val="20"/>
                <w:szCs w:val="22"/>
                <w:lang w:val="el-GR"/>
              </w:rPr>
              <w:t xml:space="preserve">Φλεγμονώδεις </w:t>
            </w:r>
            <w:proofErr w:type="spellStart"/>
            <w:r w:rsidRPr="00127932">
              <w:rPr>
                <w:rFonts w:ascii="Calibri" w:hAnsi="Calibri"/>
                <w:iCs/>
                <w:sz w:val="20"/>
                <w:szCs w:val="22"/>
                <w:lang w:val="el-GR"/>
              </w:rPr>
              <w:t>Τραχηλοπροσωπικές</w:t>
            </w:r>
            <w:proofErr w:type="spellEnd"/>
            <w:r w:rsidRPr="00127932">
              <w:rPr>
                <w:rFonts w:ascii="Calibri" w:hAnsi="Calibri"/>
                <w:iCs/>
                <w:sz w:val="20"/>
                <w:szCs w:val="22"/>
                <w:lang w:val="el-GR"/>
              </w:rPr>
              <w:t xml:space="preserve"> Λοιμώξεις </w:t>
            </w:r>
          </w:p>
          <w:p w14:paraId="61DE5ED2" w14:textId="77777777" w:rsidR="00074A69" w:rsidRPr="00127932" w:rsidRDefault="00DE36D7" w:rsidP="00074A69">
            <w:pPr>
              <w:pStyle w:val="a5"/>
              <w:numPr>
                <w:ilvl w:val="0"/>
                <w:numId w:val="4"/>
              </w:numPr>
              <w:ind w:left="284" w:hanging="284"/>
              <w:rPr>
                <w:rFonts w:ascii="Calibri" w:hAnsi="Calibri"/>
                <w:iCs/>
                <w:lang w:val="el-GR"/>
              </w:rPr>
            </w:pPr>
            <w:proofErr w:type="spellStart"/>
            <w:r w:rsidRPr="00127932">
              <w:rPr>
                <w:rFonts w:ascii="Calibri" w:hAnsi="Calibri"/>
                <w:iCs/>
                <w:sz w:val="20"/>
                <w:szCs w:val="22"/>
                <w:lang w:val="el-GR"/>
              </w:rPr>
              <w:t>Κύστεις</w:t>
            </w:r>
            <w:proofErr w:type="spellEnd"/>
            <w:r w:rsidRPr="00127932">
              <w:rPr>
                <w:rFonts w:ascii="Calibri" w:hAnsi="Calibri"/>
                <w:iCs/>
                <w:sz w:val="20"/>
                <w:szCs w:val="22"/>
                <w:lang w:val="el-GR"/>
              </w:rPr>
              <w:t xml:space="preserve"> </w:t>
            </w:r>
            <w:proofErr w:type="spellStart"/>
            <w:r w:rsidRPr="00127932">
              <w:rPr>
                <w:rFonts w:ascii="Calibri" w:hAnsi="Calibri"/>
                <w:iCs/>
                <w:sz w:val="20"/>
                <w:szCs w:val="22"/>
                <w:lang w:val="el-GR"/>
              </w:rPr>
              <w:t>Γναθοπροσωπικής</w:t>
            </w:r>
            <w:proofErr w:type="spellEnd"/>
            <w:r w:rsidRPr="00127932">
              <w:rPr>
                <w:rFonts w:ascii="Calibri" w:hAnsi="Calibri"/>
                <w:iCs/>
                <w:sz w:val="20"/>
                <w:szCs w:val="22"/>
                <w:lang w:val="el-GR"/>
              </w:rPr>
              <w:t xml:space="preserve"> περιοχής</w:t>
            </w:r>
          </w:p>
          <w:p w14:paraId="2AE88D7C" w14:textId="77777777" w:rsidR="00074A69" w:rsidRPr="00127932" w:rsidRDefault="00DE36D7" w:rsidP="00074A69">
            <w:pPr>
              <w:pStyle w:val="a5"/>
              <w:numPr>
                <w:ilvl w:val="0"/>
                <w:numId w:val="4"/>
              </w:numPr>
              <w:ind w:left="284" w:hanging="284"/>
              <w:rPr>
                <w:rFonts w:ascii="Calibri" w:hAnsi="Calibri"/>
                <w:iCs/>
                <w:lang w:val="el-GR"/>
              </w:rPr>
            </w:pPr>
            <w:r w:rsidRPr="00127932">
              <w:rPr>
                <w:rFonts w:ascii="Calibri" w:hAnsi="Calibri"/>
                <w:iCs/>
                <w:sz w:val="20"/>
                <w:szCs w:val="22"/>
                <w:lang w:val="el-GR"/>
              </w:rPr>
              <w:t xml:space="preserve">Νοσήματα </w:t>
            </w:r>
            <w:proofErr w:type="spellStart"/>
            <w:r w:rsidRPr="00127932">
              <w:rPr>
                <w:rFonts w:ascii="Calibri" w:hAnsi="Calibri"/>
                <w:iCs/>
                <w:sz w:val="20"/>
                <w:szCs w:val="22"/>
                <w:lang w:val="el-GR"/>
              </w:rPr>
              <w:t>Κροταφογναθικής</w:t>
            </w:r>
            <w:proofErr w:type="spellEnd"/>
            <w:r w:rsidRPr="00127932">
              <w:rPr>
                <w:rFonts w:ascii="Calibri" w:hAnsi="Calibri"/>
                <w:iCs/>
                <w:sz w:val="20"/>
                <w:szCs w:val="22"/>
                <w:lang w:val="el-GR"/>
              </w:rPr>
              <w:t xml:space="preserve"> Άρθρωσης </w:t>
            </w:r>
          </w:p>
          <w:p w14:paraId="368896CE" w14:textId="77777777" w:rsidR="00074A69" w:rsidRPr="00127932" w:rsidRDefault="00DE36D7" w:rsidP="00074A69">
            <w:pPr>
              <w:pStyle w:val="a5"/>
              <w:numPr>
                <w:ilvl w:val="0"/>
                <w:numId w:val="4"/>
              </w:numPr>
              <w:ind w:left="284" w:hanging="284"/>
              <w:rPr>
                <w:rFonts w:ascii="Calibri" w:hAnsi="Calibri"/>
                <w:iCs/>
                <w:lang w:val="el-GR"/>
              </w:rPr>
            </w:pPr>
            <w:r w:rsidRPr="00127932">
              <w:rPr>
                <w:rFonts w:ascii="Calibri" w:hAnsi="Calibri"/>
                <w:iCs/>
                <w:sz w:val="20"/>
                <w:szCs w:val="22"/>
                <w:lang w:val="el-GR"/>
              </w:rPr>
              <w:t>Κατάγματα Σπλαχνικού Κρανίου</w:t>
            </w:r>
          </w:p>
          <w:p w14:paraId="310E1EA0" w14:textId="77777777" w:rsidR="00074A69" w:rsidRPr="00127932" w:rsidRDefault="00DE36D7" w:rsidP="00074A69">
            <w:pPr>
              <w:pStyle w:val="a5"/>
              <w:numPr>
                <w:ilvl w:val="0"/>
                <w:numId w:val="4"/>
              </w:numPr>
              <w:ind w:left="284" w:hanging="284"/>
              <w:rPr>
                <w:rFonts w:ascii="Calibri" w:hAnsi="Calibri"/>
                <w:iCs/>
                <w:lang w:val="el-GR"/>
              </w:rPr>
            </w:pPr>
            <w:r w:rsidRPr="00127932">
              <w:rPr>
                <w:rFonts w:ascii="Calibri" w:hAnsi="Calibri"/>
                <w:iCs/>
                <w:sz w:val="20"/>
                <w:szCs w:val="22"/>
                <w:lang w:val="el-GR"/>
              </w:rPr>
              <w:t>Χειρουργική αποκατάσταση συγγενών και επίκτητων ανωμαλιών των γνάθων και της σύγκλεισης</w:t>
            </w:r>
          </w:p>
          <w:p w14:paraId="05B9A609" w14:textId="77777777" w:rsidR="00074A69" w:rsidRPr="00127932" w:rsidRDefault="00DE36D7" w:rsidP="00074A69">
            <w:pPr>
              <w:pStyle w:val="a5"/>
              <w:numPr>
                <w:ilvl w:val="0"/>
                <w:numId w:val="4"/>
              </w:numPr>
              <w:ind w:left="284" w:hanging="284"/>
              <w:rPr>
                <w:rFonts w:ascii="Calibri" w:hAnsi="Calibri"/>
                <w:iCs/>
                <w:lang w:val="el-GR"/>
              </w:rPr>
            </w:pPr>
            <w:proofErr w:type="spellStart"/>
            <w:r w:rsidRPr="00127932">
              <w:rPr>
                <w:rFonts w:ascii="Calibri" w:hAnsi="Calibri"/>
                <w:iCs/>
                <w:sz w:val="20"/>
                <w:szCs w:val="22"/>
                <w:lang w:val="el-GR"/>
              </w:rPr>
              <w:t>Εμφυτευματολογία</w:t>
            </w:r>
            <w:proofErr w:type="spellEnd"/>
          </w:p>
          <w:p w14:paraId="3E236CCE" w14:textId="77777777" w:rsidR="008356EA" w:rsidRPr="00D76A77" w:rsidRDefault="00DE36D7" w:rsidP="008D0033">
            <w:pPr>
              <w:pStyle w:val="a5"/>
              <w:numPr>
                <w:ilvl w:val="0"/>
                <w:numId w:val="4"/>
              </w:numPr>
              <w:ind w:left="284" w:hanging="284"/>
              <w:rPr>
                <w:rFonts w:ascii="Calibri" w:hAnsi="Calibri" w:cs="Arial"/>
                <w:sz w:val="20"/>
                <w:szCs w:val="20"/>
                <w:lang w:val="el-GR"/>
              </w:rPr>
            </w:pPr>
            <w:r w:rsidRPr="00127932">
              <w:rPr>
                <w:rFonts w:ascii="Calibri" w:hAnsi="Calibri"/>
                <w:iCs/>
                <w:sz w:val="20"/>
                <w:szCs w:val="22"/>
                <w:lang w:val="el-GR"/>
              </w:rPr>
              <w:t xml:space="preserve">Καλοήθεις και Κακοήθεις όγκοι της </w:t>
            </w:r>
            <w:proofErr w:type="spellStart"/>
            <w:r w:rsidRPr="00127932">
              <w:rPr>
                <w:rFonts w:ascii="Calibri" w:hAnsi="Calibri"/>
                <w:iCs/>
                <w:sz w:val="20"/>
                <w:szCs w:val="22"/>
                <w:lang w:val="el-GR"/>
              </w:rPr>
              <w:t>Γναθοπροσωπικής</w:t>
            </w:r>
            <w:proofErr w:type="spellEnd"/>
            <w:r w:rsidRPr="00127932">
              <w:rPr>
                <w:rFonts w:ascii="Calibri" w:hAnsi="Calibri"/>
                <w:iCs/>
                <w:sz w:val="20"/>
                <w:szCs w:val="22"/>
                <w:lang w:val="el-GR"/>
              </w:rPr>
              <w:t xml:space="preserve"> χώρας</w:t>
            </w:r>
          </w:p>
        </w:tc>
      </w:tr>
    </w:tbl>
    <w:p w14:paraId="79607F7C" w14:textId="77777777" w:rsidR="008356EA" w:rsidRPr="00D76A77" w:rsidRDefault="008356EA" w:rsidP="008356EA">
      <w:pPr>
        <w:widowControl w:val="0"/>
        <w:autoSpaceDE w:val="0"/>
        <w:autoSpaceDN w:val="0"/>
        <w:adjustRightInd w:val="0"/>
        <w:spacing w:before="120" w:after="200" w:line="276" w:lineRule="auto"/>
        <w:ind w:left="357"/>
        <w:rPr>
          <w:rFonts w:ascii="Calibri" w:hAnsi="Calibri" w:cs="Arial"/>
          <w:b/>
          <w:sz w:val="22"/>
          <w:szCs w:val="22"/>
          <w:lang w:val="el-GR"/>
        </w:rPr>
      </w:pPr>
    </w:p>
    <w:p w14:paraId="0607BA5A" w14:textId="77777777" w:rsidR="008356EA" w:rsidRPr="00D76A77"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sz w:val="22"/>
          <w:szCs w:val="22"/>
          <w:lang w:val="el-GR"/>
        </w:rPr>
      </w:pPr>
      <w:r w:rsidRPr="00D76A77">
        <w:rPr>
          <w:rFonts w:ascii="Calibri" w:hAnsi="Calibri" w:cs="Arial"/>
          <w:b/>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76A77" w:rsidRPr="00D76A77" w14:paraId="23A50492" w14:textId="77777777" w:rsidTr="00C542F4">
        <w:tc>
          <w:tcPr>
            <w:tcW w:w="3306" w:type="dxa"/>
            <w:shd w:val="clear" w:color="auto" w:fill="DDD9C3"/>
          </w:tcPr>
          <w:p w14:paraId="7184BD5F"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ΤΡΟΠΟΣ ΠΑΡΑΔΟΣΗΣ</w:t>
            </w:r>
            <w:r w:rsidRPr="00D76A77">
              <w:rPr>
                <w:rFonts w:ascii="Calibri" w:hAnsi="Calibri" w:cs="Arial"/>
                <w:b/>
                <w:sz w:val="20"/>
                <w:szCs w:val="20"/>
                <w:lang w:val="el-GR"/>
              </w:rPr>
              <w:br/>
            </w:r>
            <w:r w:rsidRPr="00D76A77">
              <w:rPr>
                <w:rFonts w:ascii="Calibri" w:hAnsi="Calibri" w:cs="Arial"/>
                <w:i/>
                <w:sz w:val="16"/>
                <w:szCs w:val="16"/>
                <w:lang w:val="el-GR"/>
              </w:rPr>
              <w:t>Πρόσωπο με πρόσωπο, Εξ αποστάσεως εκπαίδευση κ.λπ.</w:t>
            </w:r>
          </w:p>
        </w:tc>
        <w:tc>
          <w:tcPr>
            <w:tcW w:w="5166" w:type="dxa"/>
          </w:tcPr>
          <w:p w14:paraId="0C61EBF0" w14:textId="77777777" w:rsidR="008356EA" w:rsidRPr="00D76A77" w:rsidRDefault="00DE36D7" w:rsidP="00C542F4">
            <w:pPr>
              <w:spacing w:after="200" w:line="276" w:lineRule="auto"/>
              <w:rPr>
                <w:rFonts w:ascii="Calibri" w:hAnsi="Calibri"/>
                <w:iCs/>
                <w:lang w:val="el-GR"/>
              </w:rPr>
            </w:pPr>
            <w:r w:rsidRPr="00127932">
              <w:rPr>
                <w:rFonts w:ascii="Calibri" w:hAnsi="Calibri"/>
                <w:iCs/>
                <w:sz w:val="20"/>
                <w:szCs w:val="22"/>
                <w:lang w:val="el-GR"/>
              </w:rPr>
              <w:t xml:space="preserve">Στο </w:t>
            </w:r>
            <w:r w:rsidR="00DB2238" w:rsidRPr="00127932">
              <w:rPr>
                <w:rFonts w:ascii="Calibri" w:hAnsi="Calibri"/>
                <w:iCs/>
                <w:sz w:val="20"/>
                <w:szCs w:val="22"/>
                <w:lang w:val="el-GR"/>
              </w:rPr>
              <w:t>αμφιθέατρο</w:t>
            </w:r>
          </w:p>
        </w:tc>
      </w:tr>
      <w:tr w:rsidR="00D76A77" w:rsidRPr="009B08C5" w14:paraId="10A0F9C1" w14:textId="77777777" w:rsidTr="00C542F4">
        <w:tc>
          <w:tcPr>
            <w:tcW w:w="3306" w:type="dxa"/>
            <w:shd w:val="clear" w:color="auto" w:fill="DDD9C3"/>
          </w:tcPr>
          <w:p w14:paraId="0CAD193A" w14:textId="77777777" w:rsidR="008356EA" w:rsidRPr="00D76A77" w:rsidRDefault="008356EA" w:rsidP="00C542F4">
            <w:pPr>
              <w:jc w:val="right"/>
              <w:rPr>
                <w:rFonts w:ascii="Calibri" w:hAnsi="Calibri" w:cs="Arial"/>
                <w:i/>
                <w:sz w:val="16"/>
                <w:szCs w:val="16"/>
                <w:lang w:val="el-GR"/>
              </w:rPr>
            </w:pPr>
            <w:r w:rsidRPr="00D76A77">
              <w:rPr>
                <w:rFonts w:ascii="Calibri" w:hAnsi="Calibri" w:cs="Arial"/>
                <w:b/>
                <w:sz w:val="20"/>
                <w:szCs w:val="20"/>
                <w:lang w:val="el-GR"/>
              </w:rPr>
              <w:t>ΧΡΗΣΗ ΤΕΧΝΟΛΟΓΙΩΝ ΠΛΗΡΟΦΟΡΙΑΣ ΚΑΙ ΕΠΙΚΟΙΝΩΝΙΩΝ</w:t>
            </w:r>
            <w:r w:rsidRPr="00D76A77">
              <w:rPr>
                <w:rFonts w:ascii="Calibri" w:hAnsi="Calibri" w:cs="Arial"/>
                <w:b/>
                <w:sz w:val="20"/>
                <w:szCs w:val="20"/>
                <w:lang w:val="el-GR"/>
              </w:rPr>
              <w:br/>
            </w:r>
            <w:r w:rsidRPr="00D76A77">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67AD84C8" w14:textId="77777777" w:rsidR="008356EA" w:rsidRPr="00127932" w:rsidRDefault="00EC6230" w:rsidP="00C542F4">
            <w:pPr>
              <w:rPr>
                <w:rFonts w:ascii="Calibri" w:hAnsi="Calibri" w:cs="Arial"/>
                <w:sz w:val="20"/>
                <w:lang w:val="el-GR"/>
              </w:rPr>
            </w:pPr>
            <w:r w:rsidRPr="00127932">
              <w:rPr>
                <w:rFonts w:ascii="Calibri" w:hAnsi="Calibri" w:cs="Arial"/>
                <w:sz w:val="20"/>
                <w:szCs w:val="22"/>
                <w:lang w:val="el-GR"/>
              </w:rPr>
              <w:t xml:space="preserve">α. Παρουσιάσεις με </w:t>
            </w:r>
            <w:r w:rsidRPr="00127932">
              <w:rPr>
                <w:rFonts w:ascii="Calibri" w:hAnsi="Calibri" w:cs="Arial"/>
                <w:sz w:val="20"/>
                <w:szCs w:val="22"/>
              </w:rPr>
              <w:t>video</w:t>
            </w:r>
            <w:r w:rsidRPr="00127932">
              <w:rPr>
                <w:rFonts w:ascii="Calibri" w:hAnsi="Calibri" w:cs="Arial"/>
                <w:sz w:val="20"/>
                <w:szCs w:val="22"/>
                <w:lang w:val="el-GR"/>
              </w:rPr>
              <w:t xml:space="preserve"> </w:t>
            </w:r>
            <w:r w:rsidRPr="00127932">
              <w:rPr>
                <w:rFonts w:ascii="Calibri" w:hAnsi="Calibri" w:cs="Arial"/>
                <w:sz w:val="20"/>
                <w:szCs w:val="22"/>
              </w:rPr>
              <w:t>projector</w:t>
            </w:r>
          </w:p>
          <w:p w14:paraId="06CBEE23" w14:textId="77777777" w:rsidR="00EC6230" w:rsidRPr="00127932" w:rsidRDefault="00EC6230" w:rsidP="00C542F4">
            <w:pPr>
              <w:rPr>
                <w:rFonts w:ascii="Calibri" w:hAnsi="Calibri" w:cs="Arial"/>
                <w:sz w:val="20"/>
                <w:lang w:val="el-GR"/>
              </w:rPr>
            </w:pPr>
            <w:r w:rsidRPr="00127932">
              <w:rPr>
                <w:rFonts w:ascii="Calibri" w:hAnsi="Calibri" w:cs="Arial"/>
                <w:sz w:val="20"/>
                <w:szCs w:val="22"/>
                <w:lang w:val="el-GR"/>
              </w:rPr>
              <w:t xml:space="preserve">β. Επικοινωνία με </w:t>
            </w:r>
            <w:r w:rsidRPr="00127932">
              <w:rPr>
                <w:rFonts w:ascii="Calibri" w:hAnsi="Calibri" w:cs="Arial"/>
                <w:sz w:val="20"/>
                <w:szCs w:val="22"/>
              </w:rPr>
              <w:t>e</w:t>
            </w:r>
            <w:r w:rsidRPr="00127932">
              <w:rPr>
                <w:rFonts w:ascii="Calibri" w:hAnsi="Calibri" w:cs="Arial"/>
                <w:sz w:val="20"/>
                <w:szCs w:val="22"/>
                <w:lang w:val="el-GR"/>
              </w:rPr>
              <w:t>-</w:t>
            </w:r>
            <w:r w:rsidRPr="00127932">
              <w:rPr>
                <w:rFonts w:ascii="Calibri" w:hAnsi="Calibri" w:cs="Arial"/>
                <w:sz w:val="20"/>
                <w:szCs w:val="22"/>
              </w:rPr>
              <w:t>mail</w:t>
            </w:r>
          </w:p>
          <w:p w14:paraId="587B6365" w14:textId="77777777" w:rsidR="00EC6230" w:rsidRPr="00127932" w:rsidRDefault="00EC6230" w:rsidP="00C542F4">
            <w:pPr>
              <w:rPr>
                <w:rFonts w:ascii="Calibri" w:hAnsi="Calibri" w:cs="Arial"/>
                <w:sz w:val="20"/>
                <w:lang w:val="el-GR"/>
              </w:rPr>
            </w:pPr>
            <w:r w:rsidRPr="00127932">
              <w:rPr>
                <w:rFonts w:ascii="Calibri" w:hAnsi="Calibri" w:cs="Arial"/>
                <w:sz w:val="20"/>
                <w:szCs w:val="22"/>
                <w:lang w:val="el-GR"/>
              </w:rPr>
              <w:t xml:space="preserve">γ. Παρουσιάσεις, ανακοινώσεις μέσω του </w:t>
            </w:r>
            <w:proofErr w:type="spellStart"/>
            <w:r w:rsidRPr="00127932">
              <w:rPr>
                <w:rFonts w:ascii="Calibri" w:hAnsi="Calibri" w:cs="Arial"/>
                <w:sz w:val="20"/>
                <w:szCs w:val="22"/>
              </w:rPr>
              <w:t>ecourse</w:t>
            </w:r>
            <w:proofErr w:type="spellEnd"/>
          </w:p>
        </w:tc>
      </w:tr>
      <w:tr w:rsidR="00D76A77" w:rsidRPr="00D76A77" w14:paraId="566ADAC4" w14:textId="77777777" w:rsidTr="00C542F4">
        <w:tc>
          <w:tcPr>
            <w:tcW w:w="3306" w:type="dxa"/>
            <w:shd w:val="clear" w:color="auto" w:fill="DDD9C3"/>
          </w:tcPr>
          <w:p w14:paraId="0A9A0F59"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ΟΡΓΑΝΩΣΗ ΔΙΔΑΣΚΑΛΙΑΣ</w:t>
            </w:r>
          </w:p>
          <w:p w14:paraId="534B7F94" w14:textId="77777777" w:rsidR="008356EA" w:rsidRPr="00D76A77" w:rsidRDefault="008356EA" w:rsidP="00C542F4">
            <w:pPr>
              <w:jc w:val="both"/>
              <w:rPr>
                <w:rFonts w:ascii="Calibri" w:hAnsi="Calibri" w:cs="Arial"/>
                <w:i/>
                <w:sz w:val="16"/>
                <w:szCs w:val="16"/>
                <w:lang w:val="el-GR"/>
              </w:rPr>
            </w:pPr>
            <w:r w:rsidRPr="00D76A77">
              <w:rPr>
                <w:rFonts w:ascii="Calibri" w:hAnsi="Calibri" w:cs="Arial"/>
                <w:i/>
                <w:sz w:val="16"/>
                <w:szCs w:val="16"/>
                <w:lang w:val="el-GR"/>
              </w:rPr>
              <w:t>Περιγράφονται αναλυτικά ο τρόπος και μέθοδοι διδασκαλίας.</w:t>
            </w:r>
          </w:p>
          <w:p w14:paraId="126A3E17" w14:textId="77777777" w:rsidR="008356EA" w:rsidRPr="00D76A77" w:rsidRDefault="008356EA" w:rsidP="00C542F4">
            <w:pPr>
              <w:jc w:val="both"/>
              <w:rPr>
                <w:rFonts w:ascii="Calibri" w:hAnsi="Calibri" w:cs="Arial"/>
                <w:i/>
                <w:sz w:val="16"/>
                <w:szCs w:val="16"/>
                <w:lang w:val="el-GR"/>
              </w:rPr>
            </w:pPr>
            <w:r w:rsidRPr="00D76A77">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76A77">
              <w:rPr>
                <w:rFonts w:ascii="Calibri" w:hAnsi="Calibri" w:cs="Arial"/>
                <w:i/>
                <w:sz w:val="16"/>
                <w:szCs w:val="16"/>
                <w:lang w:val="el-GR"/>
              </w:rPr>
              <w:t>Διαδραστική</w:t>
            </w:r>
            <w:proofErr w:type="spellEnd"/>
            <w:r w:rsidRPr="00D76A77">
              <w:rPr>
                <w:rFonts w:ascii="Calibri" w:hAnsi="Calibri" w:cs="Arial"/>
                <w:i/>
                <w:sz w:val="16"/>
                <w:szCs w:val="16"/>
                <w:lang w:val="el-GR"/>
              </w:rPr>
              <w:t xml:space="preserve"> διδασκαλία, Εκπαιδευτικές επισκέψεις, Εκπόνηση μελέτης (</w:t>
            </w:r>
            <w:r w:rsidRPr="00D76A77">
              <w:rPr>
                <w:rFonts w:ascii="Calibri" w:hAnsi="Calibri" w:cs="Arial"/>
                <w:i/>
                <w:sz w:val="16"/>
                <w:szCs w:val="16"/>
              </w:rPr>
              <w:t>project</w:t>
            </w:r>
            <w:r w:rsidRPr="00D76A77">
              <w:rPr>
                <w:rFonts w:ascii="Calibri" w:hAnsi="Calibri" w:cs="Arial"/>
                <w:i/>
                <w:sz w:val="16"/>
                <w:szCs w:val="16"/>
                <w:lang w:val="el-GR"/>
              </w:rPr>
              <w:t>), Συγγραφή εργασίας / εργασιών, Καλλιτεχνική δημιουργία, κ.λπ.</w:t>
            </w:r>
          </w:p>
          <w:p w14:paraId="10DCAC5C" w14:textId="77777777" w:rsidR="008356EA" w:rsidRPr="00D76A77" w:rsidRDefault="008356EA" w:rsidP="00C542F4">
            <w:pPr>
              <w:jc w:val="both"/>
              <w:rPr>
                <w:rFonts w:ascii="Calibri" w:hAnsi="Calibri" w:cs="Arial"/>
                <w:i/>
                <w:sz w:val="16"/>
                <w:szCs w:val="16"/>
                <w:lang w:val="el-GR"/>
              </w:rPr>
            </w:pPr>
          </w:p>
          <w:p w14:paraId="7CCCFB24" w14:textId="77777777" w:rsidR="008356EA" w:rsidRPr="00D76A77" w:rsidRDefault="008356EA" w:rsidP="00C542F4">
            <w:pPr>
              <w:jc w:val="both"/>
              <w:rPr>
                <w:rFonts w:asciiTheme="minorHAnsi" w:hAnsiTheme="minorHAnsi" w:cs="Arial"/>
                <w:i/>
                <w:sz w:val="16"/>
                <w:szCs w:val="16"/>
                <w:lang w:val="el-GR"/>
              </w:rPr>
            </w:pPr>
            <w:r w:rsidRPr="00D76A77">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76A77">
              <w:rPr>
                <w:rFonts w:asciiTheme="minorHAnsi" w:hAnsiTheme="minorHAnsi" w:cs="Arial"/>
                <w:i/>
                <w:sz w:val="16"/>
                <w:szCs w:val="16"/>
              </w:rPr>
              <w:t>standards</w:t>
            </w:r>
            <w:r w:rsidRPr="00D76A77">
              <w:rPr>
                <w:rFonts w:asciiTheme="minorHAnsi" w:hAnsiTheme="minorHAnsi" w:cs="Arial"/>
                <w:i/>
                <w:sz w:val="16"/>
                <w:szCs w:val="16"/>
                <w:lang w:val="el-GR"/>
              </w:rPr>
              <w:t xml:space="preserve"> του </w:t>
            </w:r>
            <w:r w:rsidRPr="00D76A77">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76A77" w:rsidRPr="00D76A77" w14:paraId="39252E2D"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ECB9D58" w14:textId="77777777" w:rsidR="008356EA" w:rsidRPr="00D76A77" w:rsidRDefault="008356EA" w:rsidP="00C542F4">
                  <w:pPr>
                    <w:jc w:val="center"/>
                    <w:rPr>
                      <w:rFonts w:ascii="Calibri" w:hAnsi="Calibri" w:cs="Arial"/>
                      <w:b/>
                      <w:i/>
                      <w:sz w:val="20"/>
                      <w:szCs w:val="20"/>
                    </w:rPr>
                  </w:pPr>
                  <w:proofErr w:type="spellStart"/>
                  <w:r w:rsidRPr="00D76A77">
                    <w:rPr>
                      <w:rFonts w:ascii="Calibri" w:hAnsi="Calibri" w:cs="Arial"/>
                      <w:b/>
                      <w:i/>
                      <w:sz w:val="20"/>
                      <w:szCs w:val="20"/>
                    </w:rPr>
                    <w:t>Δρ</w:t>
                  </w:r>
                  <w:proofErr w:type="spellEnd"/>
                  <w:r w:rsidRPr="00D76A77">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460302E" w14:textId="77777777" w:rsidR="008356EA" w:rsidRPr="00D76A77" w:rsidRDefault="008356EA" w:rsidP="00C542F4">
                  <w:pPr>
                    <w:jc w:val="center"/>
                    <w:rPr>
                      <w:rFonts w:ascii="Calibri" w:hAnsi="Calibri" w:cs="Arial"/>
                      <w:b/>
                      <w:i/>
                      <w:sz w:val="20"/>
                      <w:szCs w:val="20"/>
                    </w:rPr>
                  </w:pPr>
                  <w:proofErr w:type="spellStart"/>
                  <w:r w:rsidRPr="00D76A77">
                    <w:rPr>
                      <w:rFonts w:ascii="Calibri" w:hAnsi="Calibri" w:cs="Arial"/>
                      <w:b/>
                      <w:i/>
                      <w:sz w:val="20"/>
                      <w:szCs w:val="20"/>
                    </w:rPr>
                    <w:t>Φόρτος</w:t>
                  </w:r>
                  <w:proofErr w:type="spellEnd"/>
                  <w:r w:rsidRPr="00D76A77">
                    <w:rPr>
                      <w:rFonts w:ascii="Calibri" w:hAnsi="Calibri" w:cs="Arial"/>
                      <w:b/>
                      <w:i/>
                      <w:sz w:val="20"/>
                      <w:szCs w:val="20"/>
                    </w:rPr>
                    <w:t xml:space="preserve"> </w:t>
                  </w:r>
                  <w:proofErr w:type="spellStart"/>
                  <w:r w:rsidRPr="00D76A77">
                    <w:rPr>
                      <w:rFonts w:ascii="Calibri" w:hAnsi="Calibri" w:cs="Arial"/>
                      <w:b/>
                      <w:i/>
                      <w:sz w:val="20"/>
                      <w:szCs w:val="20"/>
                    </w:rPr>
                    <w:t>Εργ</w:t>
                  </w:r>
                  <w:proofErr w:type="spellEnd"/>
                  <w:r w:rsidRPr="00D76A77">
                    <w:rPr>
                      <w:rFonts w:ascii="Calibri" w:hAnsi="Calibri" w:cs="Arial"/>
                      <w:b/>
                      <w:i/>
                      <w:sz w:val="20"/>
                      <w:szCs w:val="20"/>
                    </w:rPr>
                    <w:t xml:space="preserve">ασίας </w:t>
                  </w:r>
                  <w:proofErr w:type="spellStart"/>
                  <w:r w:rsidRPr="00D76A77">
                    <w:rPr>
                      <w:rFonts w:ascii="Calibri" w:hAnsi="Calibri" w:cs="Arial"/>
                      <w:b/>
                      <w:i/>
                      <w:sz w:val="20"/>
                      <w:szCs w:val="20"/>
                    </w:rPr>
                    <w:t>Εξ</w:t>
                  </w:r>
                  <w:proofErr w:type="spellEnd"/>
                  <w:r w:rsidRPr="00D76A77">
                    <w:rPr>
                      <w:rFonts w:ascii="Calibri" w:hAnsi="Calibri" w:cs="Arial"/>
                      <w:b/>
                      <w:i/>
                      <w:sz w:val="20"/>
                      <w:szCs w:val="20"/>
                    </w:rPr>
                    <w:t>αμήνου</w:t>
                  </w:r>
                </w:p>
              </w:tc>
            </w:tr>
            <w:tr w:rsidR="00D76A77" w:rsidRPr="00D76A77" w14:paraId="69FEBB57" w14:textId="77777777" w:rsidTr="00C542F4">
              <w:tc>
                <w:tcPr>
                  <w:tcW w:w="2467" w:type="dxa"/>
                  <w:tcBorders>
                    <w:top w:val="single" w:sz="4" w:space="0" w:color="auto"/>
                    <w:left w:val="single" w:sz="4" w:space="0" w:color="auto"/>
                    <w:bottom w:val="single" w:sz="4" w:space="0" w:color="auto"/>
                    <w:right w:val="single" w:sz="4" w:space="0" w:color="auto"/>
                  </w:tcBorders>
                </w:tcPr>
                <w:p w14:paraId="6269498A" w14:textId="77777777" w:rsidR="008356EA" w:rsidRPr="00127932" w:rsidRDefault="00E81476" w:rsidP="00C542F4">
                  <w:pPr>
                    <w:rPr>
                      <w:rFonts w:ascii="Calibri" w:hAnsi="Calibri"/>
                      <w:iCs/>
                      <w:sz w:val="20"/>
                      <w:lang w:val="el-GR"/>
                    </w:rPr>
                  </w:pPr>
                  <w:r w:rsidRPr="00127932">
                    <w:rPr>
                      <w:rFonts w:ascii="Calibri" w:hAnsi="Calibri"/>
                      <w:iCs/>
                      <w:sz w:val="20"/>
                      <w:szCs w:val="22"/>
                      <w:lang w:val="el-GR"/>
                    </w:rPr>
                    <w:t>Διαλέξεις - Σεμινάρια</w:t>
                  </w:r>
                </w:p>
              </w:tc>
              <w:tc>
                <w:tcPr>
                  <w:tcW w:w="2468" w:type="dxa"/>
                  <w:tcBorders>
                    <w:top w:val="single" w:sz="4" w:space="0" w:color="auto"/>
                    <w:left w:val="single" w:sz="4" w:space="0" w:color="auto"/>
                    <w:bottom w:val="single" w:sz="4" w:space="0" w:color="auto"/>
                    <w:right w:val="single" w:sz="4" w:space="0" w:color="auto"/>
                  </w:tcBorders>
                </w:tcPr>
                <w:p w14:paraId="7C372120" w14:textId="77777777" w:rsidR="008356EA" w:rsidRPr="00127932" w:rsidRDefault="00E81476" w:rsidP="00C542F4">
                  <w:pPr>
                    <w:jc w:val="center"/>
                    <w:rPr>
                      <w:rFonts w:ascii="Calibri" w:hAnsi="Calibri" w:cs="Arial"/>
                      <w:sz w:val="20"/>
                      <w:lang w:val="el-GR"/>
                    </w:rPr>
                  </w:pPr>
                  <w:r w:rsidRPr="00127932">
                    <w:rPr>
                      <w:rFonts w:ascii="Calibri" w:hAnsi="Calibri" w:cs="Arial"/>
                      <w:sz w:val="20"/>
                      <w:szCs w:val="22"/>
                      <w:lang w:val="el-GR"/>
                    </w:rPr>
                    <w:t>26 ώρες</w:t>
                  </w:r>
                </w:p>
              </w:tc>
            </w:tr>
            <w:tr w:rsidR="00D76A77" w:rsidRPr="00D76A77" w14:paraId="0866CD49" w14:textId="77777777" w:rsidTr="00C542F4">
              <w:tc>
                <w:tcPr>
                  <w:tcW w:w="2467" w:type="dxa"/>
                  <w:tcBorders>
                    <w:top w:val="single" w:sz="4" w:space="0" w:color="auto"/>
                    <w:left w:val="single" w:sz="4" w:space="0" w:color="auto"/>
                    <w:bottom w:val="single" w:sz="4" w:space="0" w:color="auto"/>
                    <w:right w:val="single" w:sz="4" w:space="0" w:color="auto"/>
                  </w:tcBorders>
                </w:tcPr>
                <w:p w14:paraId="6C65D60A" w14:textId="77777777" w:rsidR="008356EA" w:rsidRPr="00127932" w:rsidRDefault="00E81476" w:rsidP="00C542F4">
                  <w:pPr>
                    <w:rPr>
                      <w:rFonts w:ascii="Calibri" w:hAnsi="Calibri"/>
                      <w:iCs/>
                      <w:sz w:val="20"/>
                      <w:lang w:val="el-GR"/>
                    </w:rPr>
                  </w:pPr>
                  <w:r w:rsidRPr="00127932">
                    <w:rPr>
                      <w:rFonts w:ascii="Calibri" w:hAnsi="Calibri"/>
                      <w:iCs/>
                      <w:sz w:val="20"/>
                      <w:szCs w:val="22"/>
                      <w:lang w:val="el-GR"/>
                    </w:rPr>
                    <w:t>Κλινική Άσκηση</w:t>
                  </w:r>
                </w:p>
              </w:tc>
              <w:tc>
                <w:tcPr>
                  <w:tcW w:w="2468" w:type="dxa"/>
                  <w:tcBorders>
                    <w:top w:val="single" w:sz="4" w:space="0" w:color="auto"/>
                    <w:left w:val="single" w:sz="4" w:space="0" w:color="auto"/>
                    <w:bottom w:val="single" w:sz="4" w:space="0" w:color="auto"/>
                    <w:right w:val="single" w:sz="4" w:space="0" w:color="auto"/>
                  </w:tcBorders>
                </w:tcPr>
                <w:p w14:paraId="19D12AE2" w14:textId="77777777" w:rsidR="008356EA" w:rsidRPr="00127932" w:rsidRDefault="00DB2238" w:rsidP="00C542F4">
                  <w:pPr>
                    <w:jc w:val="center"/>
                    <w:rPr>
                      <w:rFonts w:ascii="Calibri" w:hAnsi="Calibri" w:cs="Arial"/>
                      <w:sz w:val="20"/>
                      <w:lang w:val="el-GR"/>
                    </w:rPr>
                  </w:pPr>
                  <w:r w:rsidRPr="00127932">
                    <w:rPr>
                      <w:rFonts w:ascii="Calibri" w:hAnsi="Calibri" w:cs="Arial"/>
                      <w:sz w:val="20"/>
                      <w:szCs w:val="22"/>
                      <w:lang w:val="el-GR"/>
                    </w:rPr>
                    <w:t>25</w:t>
                  </w:r>
                  <w:r w:rsidR="00E81476" w:rsidRPr="00127932">
                    <w:rPr>
                      <w:rFonts w:ascii="Calibri" w:hAnsi="Calibri" w:cs="Arial"/>
                      <w:sz w:val="20"/>
                      <w:szCs w:val="22"/>
                      <w:lang w:val="el-GR"/>
                    </w:rPr>
                    <w:t xml:space="preserve"> ώρες</w:t>
                  </w:r>
                </w:p>
              </w:tc>
            </w:tr>
            <w:tr w:rsidR="00D76A77" w:rsidRPr="00D76A77" w14:paraId="136CAC89" w14:textId="77777777" w:rsidTr="00C542F4">
              <w:tc>
                <w:tcPr>
                  <w:tcW w:w="2467" w:type="dxa"/>
                  <w:tcBorders>
                    <w:top w:val="single" w:sz="4" w:space="0" w:color="auto"/>
                    <w:left w:val="single" w:sz="4" w:space="0" w:color="auto"/>
                    <w:bottom w:val="single" w:sz="4" w:space="0" w:color="auto"/>
                    <w:right w:val="single" w:sz="4" w:space="0" w:color="auto"/>
                  </w:tcBorders>
                </w:tcPr>
                <w:p w14:paraId="6ADE314C" w14:textId="77777777" w:rsidR="008356EA" w:rsidRPr="00127932" w:rsidRDefault="00E81476" w:rsidP="00C542F4">
                  <w:pPr>
                    <w:rPr>
                      <w:rFonts w:ascii="Calibri" w:hAnsi="Calibri"/>
                      <w:iCs/>
                      <w:sz w:val="20"/>
                      <w:lang w:val="el-GR"/>
                    </w:rPr>
                  </w:pPr>
                  <w:r w:rsidRPr="00127932">
                    <w:rPr>
                      <w:rFonts w:ascii="Calibri" w:hAnsi="Calibri"/>
                      <w:iCs/>
                      <w:sz w:val="20"/>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9163142" w14:textId="77777777" w:rsidR="008356EA" w:rsidRPr="00127932" w:rsidRDefault="00C56FE0" w:rsidP="00C542F4">
                  <w:pPr>
                    <w:jc w:val="center"/>
                    <w:rPr>
                      <w:rFonts w:ascii="Calibri" w:hAnsi="Calibri" w:cs="Arial"/>
                      <w:sz w:val="20"/>
                      <w:lang w:val="el-GR"/>
                    </w:rPr>
                  </w:pPr>
                  <w:r w:rsidRPr="00127932">
                    <w:rPr>
                      <w:rFonts w:ascii="Calibri" w:hAnsi="Calibri" w:cs="Arial"/>
                      <w:sz w:val="20"/>
                      <w:szCs w:val="22"/>
                      <w:lang w:val="el-GR"/>
                    </w:rPr>
                    <w:t>15</w:t>
                  </w:r>
                  <w:r w:rsidR="00E81476" w:rsidRPr="00127932">
                    <w:rPr>
                      <w:rFonts w:ascii="Calibri" w:hAnsi="Calibri" w:cs="Arial"/>
                      <w:sz w:val="20"/>
                      <w:szCs w:val="22"/>
                      <w:lang w:val="el-GR"/>
                    </w:rPr>
                    <w:t xml:space="preserve"> ώρες</w:t>
                  </w:r>
                </w:p>
              </w:tc>
            </w:tr>
            <w:tr w:rsidR="00D76A77" w:rsidRPr="00D76A77" w14:paraId="062734EE" w14:textId="77777777" w:rsidTr="00C542F4">
              <w:tc>
                <w:tcPr>
                  <w:tcW w:w="2467" w:type="dxa"/>
                  <w:tcBorders>
                    <w:top w:val="single" w:sz="4" w:space="0" w:color="auto"/>
                    <w:left w:val="single" w:sz="4" w:space="0" w:color="auto"/>
                    <w:bottom w:val="single" w:sz="4" w:space="0" w:color="auto"/>
                    <w:right w:val="single" w:sz="4" w:space="0" w:color="auto"/>
                  </w:tcBorders>
                </w:tcPr>
                <w:p w14:paraId="4B23CB67" w14:textId="77777777" w:rsidR="008356EA" w:rsidRPr="00127932" w:rsidRDefault="008356EA" w:rsidP="00C542F4">
                  <w:pPr>
                    <w:rPr>
                      <w:rFonts w:ascii="Calibri" w:hAnsi="Calibri"/>
                      <w:iCs/>
                      <w:sz w:val="20"/>
                    </w:rPr>
                  </w:pPr>
                </w:p>
              </w:tc>
              <w:tc>
                <w:tcPr>
                  <w:tcW w:w="2468" w:type="dxa"/>
                  <w:tcBorders>
                    <w:top w:val="single" w:sz="4" w:space="0" w:color="auto"/>
                    <w:left w:val="single" w:sz="4" w:space="0" w:color="auto"/>
                    <w:bottom w:val="single" w:sz="4" w:space="0" w:color="auto"/>
                    <w:right w:val="single" w:sz="4" w:space="0" w:color="auto"/>
                  </w:tcBorders>
                </w:tcPr>
                <w:p w14:paraId="373EFAC5" w14:textId="77777777" w:rsidR="008356EA" w:rsidRPr="00127932" w:rsidRDefault="008356EA" w:rsidP="00C542F4">
                  <w:pPr>
                    <w:jc w:val="center"/>
                    <w:rPr>
                      <w:rFonts w:ascii="Calibri" w:hAnsi="Calibri" w:cs="Arial"/>
                      <w:sz w:val="20"/>
                      <w:lang w:val="el-GR"/>
                    </w:rPr>
                  </w:pPr>
                </w:p>
              </w:tc>
            </w:tr>
            <w:tr w:rsidR="00D76A77" w:rsidRPr="00D76A77" w14:paraId="47452C29" w14:textId="77777777" w:rsidTr="00C542F4">
              <w:tc>
                <w:tcPr>
                  <w:tcW w:w="2467" w:type="dxa"/>
                  <w:tcBorders>
                    <w:top w:val="single" w:sz="4" w:space="0" w:color="auto"/>
                    <w:left w:val="single" w:sz="4" w:space="0" w:color="auto"/>
                    <w:bottom w:val="single" w:sz="4" w:space="0" w:color="auto"/>
                    <w:right w:val="single" w:sz="4" w:space="0" w:color="auto"/>
                  </w:tcBorders>
                </w:tcPr>
                <w:p w14:paraId="29264E60" w14:textId="77777777" w:rsidR="008356EA" w:rsidRPr="00127932" w:rsidRDefault="008356EA" w:rsidP="00C542F4">
                  <w:pPr>
                    <w:rPr>
                      <w:rFonts w:ascii="Calibri" w:hAnsi="Calibri"/>
                      <w:iCs/>
                      <w:sz w:val="20"/>
                      <w:lang w:val="el-GR"/>
                    </w:rPr>
                  </w:pPr>
                </w:p>
              </w:tc>
              <w:tc>
                <w:tcPr>
                  <w:tcW w:w="2468" w:type="dxa"/>
                  <w:tcBorders>
                    <w:top w:val="single" w:sz="4" w:space="0" w:color="auto"/>
                    <w:left w:val="single" w:sz="4" w:space="0" w:color="auto"/>
                    <w:bottom w:val="single" w:sz="4" w:space="0" w:color="auto"/>
                    <w:right w:val="single" w:sz="4" w:space="0" w:color="auto"/>
                  </w:tcBorders>
                </w:tcPr>
                <w:p w14:paraId="3D999064" w14:textId="77777777" w:rsidR="008356EA" w:rsidRPr="00127932" w:rsidRDefault="008356EA" w:rsidP="00C542F4">
                  <w:pPr>
                    <w:jc w:val="center"/>
                    <w:rPr>
                      <w:rFonts w:ascii="Calibri" w:hAnsi="Calibri" w:cs="Arial"/>
                      <w:sz w:val="20"/>
                      <w:szCs w:val="20"/>
                      <w:lang w:val="el-GR"/>
                    </w:rPr>
                  </w:pPr>
                </w:p>
              </w:tc>
            </w:tr>
            <w:tr w:rsidR="00D76A77" w:rsidRPr="00D76A77" w14:paraId="41A2A2A9" w14:textId="77777777" w:rsidTr="00C542F4">
              <w:tc>
                <w:tcPr>
                  <w:tcW w:w="2467" w:type="dxa"/>
                  <w:tcBorders>
                    <w:top w:val="single" w:sz="4" w:space="0" w:color="auto"/>
                    <w:left w:val="single" w:sz="4" w:space="0" w:color="auto"/>
                    <w:bottom w:val="single" w:sz="4" w:space="0" w:color="auto"/>
                    <w:right w:val="single" w:sz="4" w:space="0" w:color="auto"/>
                  </w:tcBorders>
                </w:tcPr>
                <w:p w14:paraId="43BC06F2" w14:textId="77777777" w:rsidR="008356EA" w:rsidRPr="00127932" w:rsidRDefault="008356EA" w:rsidP="00C542F4">
                  <w:pPr>
                    <w:rPr>
                      <w:rFonts w:ascii="Calibri" w:hAnsi="Calibri"/>
                      <w:iCs/>
                      <w:sz w:val="20"/>
                    </w:rPr>
                  </w:pPr>
                </w:p>
              </w:tc>
              <w:tc>
                <w:tcPr>
                  <w:tcW w:w="2468" w:type="dxa"/>
                  <w:tcBorders>
                    <w:top w:val="single" w:sz="4" w:space="0" w:color="auto"/>
                    <w:left w:val="single" w:sz="4" w:space="0" w:color="auto"/>
                    <w:bottom w:val="single" w:sz="4" w:space="0" w:color="auto"/>
                    <w:right w:val="single" w:sz="4" w:space="0" w:color="auto"/>
                  </w:tcBorders>
                </w:tcPr>
                <w:p w14:paraId="1F635AE4" w14:textId="77777777" w:rsidR="008356EA" w:rsidRPr="00127932" w:rsidRDefault="008356EA" w:rsidP="00C542F4">
                  <w:pPr>
                    <w:rPr>
                      <w:rFonts w:ascii="Calibri" w:hAnsi="Calibri" w:cs="Arial"/>
                      <w:i/>
                      <w:sz w:val="20"/>
                      <w:szCs w:val="16"/>
                      <w:lang w:val="el-GR"/>
                    </w:rPr>
                  </w:pPr>
                </w:p>
              </w:tc>
            </w:tr>
            <w:tr w:rsidR="00D76A77" w:rsidRPr="00D76A77" w14:paraId="5F69BECD" w14:textId="77777777" w:rsidTr="00C542F4">
              <w:tc>
                <w:tcPr>
                  <w:tcW w:w="2467" w:type="dxa"/>
                  <w:tcBorders>
                    <w:top w:val="single" w:sz="4" w:space="0" w:color="auto"/>
                    <w:left w:val="single" w:sz="4" w:space="0" w:color="auto"/>
                    <w:bottom w:val="single" w:sz="4" w:space="0" w:color="auto"/>
                    <w:right w:val="single" w:sz="4" w:space="0" w:color="auto"/>
                  </w:tcBorders>
                </w:tcPr>
                <w:p w14:paraId="17471253" w14:textId="77777777" w:rsidR="008356EA" w:rsidRPr="00127932" w:rsidRDefault="008356EA" w:rsidP="00C542F4">
                  <w:pPr>
                    <w:rPr>
                      <w:rFonts w:ascii="Calibri" w:hAnsi="Calibri"/>
                      <w:iCs/>
                      <w:sz w:val="20"/>
                    </w:rPr>
                  </w:pPr>
                </w:p>
              </w:tc>
              <w:tc>
                <w:tcPr>
                  <w:tcW w:w="2468" w:type="dxa"/>
                  <w:tcBorders>
                    <w:top w:val="single" w:sz="4" w:space="0" w:color="auto"/>
                    <w:left w:val="single" w:sz="4" w:space="0" w:color="auto"/>
                    <w:bottom w:val="single" w:sz="4" w:space="0" w:color="auto"/>
                    <w:right w:val="single" w:sz="4" w:space="0" w:color="auto"/>
                  </w:tcBorders>
                </w:tcPr>
                <w:p w14:paraId="1C96C755" w14:textId="77777777" w:rsidR="008356EA" w:rsidRPr="00127932" w:rsidRDefault="008356EA" w:rsidP="00C542F4">
                  <w:pPr>
                    <w:rPr>
                      <w:rFonts w:ascii="Calibri" w:hAnsi="Calibri" w:cs="Arial"/>
                      <w:i/>
                      <w:sz w:val="20"/>
                      <w:szCs w:val="16"/>
                      <w:lang w:val="el-GR"/>
                    </w:rPr>
                  </w:pPr>
                </w:p>
              </w:tc>
            </w:tr>
            <w:tr w:rsidR="00D76A77" w:rsidRPr="00D76A77" w14:paraId="155465C8" w14:textId="77777777" w:rsidTr="00C542F4">
              <w:tc>
                <w:tcPr>
                  <w:tcW w:w="2467" w:type="dxa"/>
                  <w:tcBorders>
                    <w:top w:val="single" w:sz="4" w:space="0" w:color="auto"/>
                    <w:left w:val="single" w:sz="4" w:space="0" w:color="auto"/>
                    <w:bottom w:val="single" w:sz="4" w:space="0" w:color="auto"/>
                    <w:right w:val="single" w:sz="4" w:space="0" w:color="auto"/>
                  </w:tcBorders>
                </w:tcPr>
                <w:p w14:paraId="76C99DC7" w14:textId="77777777" w:rsidR="008356EA" w:rsidRPr="00127932" w:rsidRDefault="008356EA" w:rsidP="00C542F4">
                  <w:pPr>
                    <w:rPr>
                      <w:rFonts w:ascii="Calibri" w:hAnsi="Calibri"/>
                      <w:iCs/>
                      <w:sz w:val="20"/>
                    </w:rPr>
                  </w:pPr>
                </w:p>
              </w:tc>
              <w:tc>
                <w:tcPr>
                  <w:tcW w:w="2468" w:type="dxa"/>
                  <w:tcBorders>
                    <w:top w:val="single" w:sz="4" w:space="0" w:color="auto"/>
                    <w:left w:val="single" w:sz="4" w:space="0" w:color="auto"/>
                    <w:bottom w:val="single" w:sz="4" w:space="0" w:color="auto"/>
                    <w:right w:val="single" w:sz="4" w:space="0" w:color="auto"/>
                  </w:tcBorders>
                </w:tcPr>
                <w:p w14:paraId="2FB6DD4B" w14:textId="77777777" w:rsidR="008356EA" w:rsidRPr="00127932" w:rsidRDefault="008356EA" w:rsidP="00C542F4">
                  <w:pPr>
                    <w:rPr>
                      <w:rFonts w:ascii="Calibri" w:hAnsi="Calibri" w:cs="Arial"/>
                      <w:i/>
                      <w:sz w:val="20"/>
                      <w:szCs w:val="16"/>
                      <w:lang w:val="el-GR"/>
                    </w:rPr>
                  </w:pPr>
                </w:p>
              </w:tc>
            </w:tr>
            <w:tr w:rsidR="00D76A77" w:rsidRPr="00D76A77" w14:paraId="60AE1B70" w14:textId="77777777" w:rsidTr="00C542F4">
              <w:tc>
                <w:tcPr>
                  <w:tcW w:w="2467" w:type="dxa"/>
                  <w:tcBorders>
                    <w:top w:val="single" w:sz="4" w:space="0" w:color="auto"/>
                    <w:left w:val="single" w:sz="4" w:space="0" w:color="auto"/>
                    <w:bottom w:val="single" w:sz="4" w:space="0" w:color="auto"/>
                    <w:right w:val="single" w:sz="4" w:space="0" w:color="auto"/>
                  </w:tcBorders>
                </w:tcPr>
                <w:p w14:paraId="61D173D5" w14:textId="77777777" w:rsidR="00DB2238" w:rsidRPr="00127932" w:rsidRDefault="00DB2238" w:rsidP="00DB2238">
                  <w:pPr>
                    <w:rPr>
                      <w:rFonts w:ascii="Calibri" w:hAnsi="Calibri"/>
                      <w:iCs/>
                      <w:sz w:val="20"/>
                      <w:lang w:val="el-GR"/>
                    </w:rPr>
                  </w:pPr>
                  <w:r w:rsidRPr="00127932">
                    <w:rPr>
                      <w:rFonts w:ascii="Calibri" w:hAnsi="Calibri"/>
                      <w:iCs/>
                      <w:sz w:val="20"/>
                      <w:szCs w:val="22"/>
                      <w:lang w:val="el-GR"/>
                    </w:rPr>
                    <w:t>Σύνολο</w:t>
                  </w:r>
                  <w:r w:rsidRPr="00127932">
                    <w:rPr>
                      <w:rFonts w:ascii="Calibri" w:hAnsi="Calibri"/>
                      <w:iCs/>
                      <w:sz w:val="20"/>
                      <w:szCs w:val="22"/>
                    </w:rPr>
                    <w:t xml:space="preserve"> </w:t>
                  </w:r>
                  <w:r w:rsidRPr="00127932">
                    <w:rPr>
                      <w:rFonts w:ascii="Calibri" w:hAnsi="Calibri"/>
                      <w:iCs/>
                      <w:sz w:val="20"/>
                      <w:szCs w:val="22"/>
                      <w:lang w:val="el-GR"/>
                    </w:rPr>
                    <w:t>Μαθήματος</w:t>
                  </w:r>
                  <w:r w:rsidRPr="00127932">
                    <w:rPr>
                      <w:rFonts w:ascii="Calibri" w:hAnsi="Calibri"/>
                      <w:iCs/>
                      <w:sz w:val="20"/>
                      <w:szCs w:val="22"/>
                    </w:rPr>
                    <w:t xml:space="preserve"> </w:t>
                  </w:r>
                </w:p>
              </w:tc>
              <w:tc>
                <w:tcPr>
                  <w:tcW w:w="2468" w:type="dxa"/>
                  <w:tcBorders>
                    <w:top w:val="single" w:sz="4" w:space="0" w:color="auto"/>
                    <w:left w:val="single" w:sz="4" w:space="0" w:color="auto"/>
                    <w:bottom w:val="single" w:sz="4" w:space="0" w:color="auto"/>
                    <w:right w:val="single" w:sz="4" w:space="0" w:color="auto"/>
                  </w:tcBorders>
                </w:tcPr>
                <w:p w14:paraId="3B55ABD7" w14:textId="77777777" w:rsidR="00DB2238" w:rsidRPr="00127932" w:rsidRDefault="00C56FE0" w:rsidP="00DB2238">
                  <w:pPr>
                    <w:jc w:val="center"/>
                    <w:rPr>
                      <w:rFonts w:ascii="Calibri" w:hAnsi="Calibri" w:cs="Arial"/>
                      <w:sz w:val="20"/>
                      <w:szCs w:val="20"/>
                      <w:lang w:val="el-GR"/>
                    </w:rPr>
                  </w:pPr>
                  <w:r w:rsidRPr="00127932">
                    <w:rPr>
                      <w:rFonts w:ascii="Calibri" w:hAnsi="Calibri" w:cs="Arial"/>
                      <w:b/>
                      <w:i/>
                      <w:sz w:val="20"/>
                      <w:szCs w:val="22"/>
                    </w:rPr>
                    <w:t>66</w:t>
                  </w:r>
                  <w:r w:rsidR="00DB2238" w:rsidRPr="00127932">
                    <w:rPr>
                      <w:rFonts w:ascii="Calibri" w:hAnsi="Calibri" w:cs="Arial"/>
                      <w:b/>
                      <w:i/>
                      <w:sz w:val="20"/>
                      <w:szCs w:val="22"/>
                    </w:rPr>
                    <w:t xml:space="preserve"> </w:t>
                  </w:r>
                  <w:r w:rsidR="00DB2238" w:rsidRPr="00127932">
                    <w:rPr>
                      <w:rFonts w:ascii="Calibri" w:hAnsi="Calibri" w:cs="Arial"/>
                      <w:b/>
                      <w:i/>
                      <w:sz w:val="20"/>
                      <w:szCs w:val="22"/>
                      <w:lang w:val="el-GR"/>
                    </w:rPr>
                    <w:t>ώρες</w:t>
                  </w:r>
                </w:p>
              </w:tc>
            </w:tr>
            <w:tr w:rsidR="00D76A77" w:rsidRPr="00D76A77" w14:paraId="4CB95622" w14:textId="77777777" w:rsidTr="00C542F4">
              <w:tc>
                <w:tcPr>
                  <w:tcW w:w="2467" w:type="dxa"/>
                  <w:tcBorders>
                    <w:top w:val="single" w:sz="4" w:space="0" w:color="auto"/>
                    <w:left w:val="single" w:sz="4" w:space="0" w:color="auto"/>
                    <w:bottom w:val="single" w:sz="4" w:space="0" w:color="auto"/>
                    <w:right w:val="single" w:sz="4" w:space="0" w:color="auto"/>
                  </w:tcBorders>
                </w:tcPr>
                <w:p w14:paraId="125F8AB5" w14:textId="77777777" w:rsidR="00DB2238" w:rsidRPr="00D76A77" w:rsidRDefault="00DB2238" w:rsidP="00DB2238">
                  <w:pPr>
                    <w:rPr>
                      <w:rFonts w:ascii="Calibri" w:hAnsi="Calibri"/>
                      <w:iCs/>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14:paraId="7658EE42" w14:textId="77777777" w:rsidR="00DB2238" w:rsidRPr="00127932" w:rsidRDefault="00DB2238" w:rsidP="00DB2238">
                  <w:pPr>
                    <w:jc w:val="center"/>
                    <w:rPr>
                      <w:rFonts w:ascii="Calibri" w:hAnsi="Calibri" w:cs="Arial"/>
                      <w:b/>
                      <w:i/>
                      <w:sz w:val="20"/>
                    </w:rPr>
                  </w:pPr>
                  <w:r w:rsidRPr="00127932">
                    <w:rPr>
                      <w:rFonts w:ascii="Calibri" w:hAnsi="Calibri" w:cs="Arial"/>
                      <w:b/>
                      <w:i/>
                      <w:sz w:val="20"/>
                      <w:szCs w:val="22"/>
                      <w:lang w:val="el-GR"/>
                    </w:rPr>
                    <w:t xml:space="preserve">2 </w:t>
                  </w:r>
                  <w:r w:rsidRPr="00127932">
                    <w:rPr>
                      <w:rFonts w:ascii="Calibri" w:hAnsi="Calibri" w:cs="Arial"/>
                      <w:b/>
                      <w:i/>
                      <w:sz w:val="20"/>
                      <w:szCs w:val="22"/>
                    </w:rPr>
                    <w:t>ECTS</w:t>
                  </w:r>
                </w:p>
              </w:tc>
            </w:tr>
          </w:tbl>
          <w:p w14:paraId="7D2A2F70" w14:textId="77777777" w:rsidR="008356EA" w:rsidRPr="00D76A77" w:rsidRDefault="008356EA" w:rsidP="00C542F4">
            <w:pPr>
              <w:rPr>
                <w:rFonts w:ascii="Tahoma" w:hAnsi="Tahoma" w:cs="Tahoma"/>
              </w:rPr>
            </w:pPr>
          </w:p>
        </w:tc>
      </w:tr>
      <w:tr w:rsidR="00D76A77" w:rsidRPr="009B08C5" w14:paraId="1C4BA600" w14:textId="77777777" w:rsidTr="00C56FE0">
        <w:trPr>
          <w:trHeight w:val="3062"/>
        </w:trPr>
        <w:tc>
          <w:tcPr>
            <w:tcW w:w="3306" w:type="dxa"/>
          </w:tcPr>
          <w:p w14:paraId="5C576D70" w14:textId="77777777" w:rsidR="008356EA" w:rsidRPr="00D76A77" w:rsidRDefault="008356EA" w:rsidP="00C542F4">
            <w:pPr>
              <w:jc w:val="right"/>
              <w:rPr>
                <w:rFonts w:ascii="Calibri" w:hAnsi="Calibri" w:cs="Arial"/>
                <w:b/>
                <w:sz w:val="20"/>
                <w:szCs w:val="20"/>
                <w:lang w:val="el-GR"/>
              </w:rPr>
            </w:pPr>
            <w:r w:rsidRPr="00D76A77">
              <w:rPr>
                <w:rFonts w:ascii="Calibri" w:hAnsi="Calibri" w:cs="Arial"/>
                <w:b/>
                <w:sz w:val="20"/>
                <w:szCs w:val="20"/>
                <w:lang w:val="el-GR"/>
              </w:rPr>
              <w:t xml:space="preserve">ΑΞΙΟΛΟΓΗΣΗ ΦΟΙΤΗΤΩΝ </w:t>
            </w:r>
          </w:p>
          <w:p w14:paraId="210E5288" w14:textId="77777777" w:rsidR="008356EA" w:rsidRPr="00D76A77" w:rsidRDefault="008356EA" w:rsidP="00C542F4">
            <w:pPr>
              <w:jc w:val="both"/>
              <w:rPr>
                <w:rFonts w:ascii="Calibri" w:hAnsi="Calibri" w:cs="Arial"/>
                <w:i/>
                <w:sz w:val="16"/>
                <w:szCs w:val="16"/>
                <w:lang w:val="el-GR"/>
              </w:rPr>
            </w:pPr>
            <w:r w:rsidRPr="00D76A77">
              <w:rPr>
                <w:rFonts w:ascii="Calibri" w:hAnsi="Calibri" w:cs="Arial"/>
                <w:i/>
                <w:sz w:val="16"/>
                <w:szCs w:val="16"/>
                <w:lang w:val="el-GR"/>
              </w:rPr>
              <w:t>Περιγραφή της διαδικασίας αξιολόγησης</w:t>
            </w:r>
          </w:p>
          <w:p w14:paraId="3D80F403" w14:textId="77777777" w:rsidR="008356EA" w:rsidRPr="00D76A77" w:rsidRDefault="008356EA" w:rsidP="00C542F4">
            <w:pPr>
              <w:jc w:val="both"/>
              <w:rPr>
                <w:rFonts w:ascii="Calibri" w:hAnsi="Calibri" w:cs="Arial"/>
                <w:i/>
                <w:sz w:val="16"/>
                <w:szCs w:val="16"/>
                <w:lang w:val="el-GR"/>
              </w:rPr>
            </w:pPr>
          </w:p>
          <w:p w14:paraId="171DF14E" w14:textId="77777777" w:rsidR="008356EA" w:rsidRPr="00D76A77" w:rsidRDefault="008356EA" w:rsidP="00C542F4">
            <w:pPr>
              <w:jc w:val="both"/>
              <w:rPr>
                <w:rFonts w:ascii="Calibri" w:hAnsi="Calibri" w:cs="Arial"/>
                <w:i/>
                <w:sz w:val="16"/>
                <w:szCs w:val="16"/>
                <w:lang w:val="el-GR"/>
              </w:rPr>
            </w:pPr>
            <w:r w:rsidRPr="00D76A77">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2BF0B7C" w14:textId="77777777" w:rsidR="008356EA" w:rsidRPr="00D76A77" w:rsidRDefault="008356EA" w:rsidP="00C542F4">
            <w:pPr>
              <w:jc w:val="both"/>
              <w:rPr>
                <w:rFonts w:ascii="Calibri" w:hAnsi="Calibri" w:cs="Arial"/>
                <w:i/>
                <w:sz w:val="16"/>
                <w:szCs w:val="16"/>
                <w:lang w:val="el-GR"/>
              </w:rPr>
            </w:pPr>
          </w:p>
          <w:p w14:paraId="26287F32" w14:textId="77777777" w:rsidR="008356EA" w:rsidRPr="00D76A77" w:rsidRDefault="008356EA" w:rsidP="00C542F4">
            <w:pPr>
              <w:jc w:val="both"/>
              <w:rPr>
                <w:rFonts w:ascii="Calibri" w:hAnsi="Calibri" w:cs="Arial"/>
                <w:i/>
                <w:sz w:val="16"/>
                <w:szCs w:val="16"/>
                <w:lang w:val="el-GR"/>
              </w:rPr>
            </w:pPr>
            <w:r w:rsidRPr="00D76A77">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D76A77">
              <w:rPr>
                <w:rFonts w:ascii="Calibri" w:hAnsi="Calibri" w:cs="Arial"/>
                <w:i/>
                <w:sz w:val="16"/>
                <w:szCs w:val="16"/>
                <w:lang w:val="el-GR"/>
              </w:rPr>
              <w:t>προσβάσιμα</w:t>
            </w:r>
            <w:proofErr w:type="spellEnd"/>
            <w:r w:rsidRPr="00D76A77">
              <w:rPr>
                <w:rFonts w:ascii="Calibri" w:hAnsi="Calibri" w:cs="Arial"/>
                <w:i/>
                <w:sz w:val="16"/>
                <w:szCs w:val="16"/>
                <w:lang w:val="el-GR"/>
              </w:rPr>
              <w:t xml:space="preserve"> από τους φοιτητές.</w:t>
            </w:r>
          </w:p>
        </w:tc>
        <w:tc>
          <w:tcPr>
            <w:tcW w:w="5166" w:type="dxa"/>
          </w:tcPr>
          <w:p w14:paraId="7AA47169" w14:textId="77777777" w:rsidR="00C56FE0" w:rsidRPr="00127932" w:rsidRDefault="00C56FE0" w:rsidP="00C56FE0">
            <w:pPr>
              <w:jc w:val="both"/>
              <w:rPr>
                <w:rFonts w:ascii="Calibri" w:hAnsi="Calibri" w:cs="Arial"/>
                <w:sz w:val="20"/>
                <w:lang w:val="el-GR"/>
              </w:rPr>
            </w:pPr>
          </w:p>
          <w:p w14:paraId="119FB798" w14:textId="77777777" w:rsidR="008356EA" w:rsidRPr="00127932" w:rsidRDefault="00C56FE0" w:rsidP="00C56FE0">
            <w:pPr>
              <w:jc w:val="both"/>
              <w:rPr>
                <w:rFonts w:ascii="Calibri" w:hAnsi="Calibri" w:cs="Arial"/>
                <w:sz w:val="20"/>
                <w:lang w:val="el-GR"/>
              </w:rPr>
            </w:pPr>
            <w:r w:rsidRPr="00127932">
              <w:rPr>
                <w:rFonts w:ascii="Calibri" w:hAnsi="Calibri" w:cs="Arial"/>
                <w:sz w:val="20"/>
                <w:szCs w:val="22"/>
                <w:lang w:val="el-GR"/>
              </w:rPr>
              <w:t xml:space="preserve">Προφορική τελική εξέταση </w:t>
            </w:r>
            <w:r w:rsidR="008D0033" w:rsidRPr="00127932">
              <w:rPr>
                <w:rFonts w:ascii="Calibri" w:hAnsi="Calibri" w:cs="Arial"/>
                <w:sz w:val="20"/>
                <w:szCs w:val="22"/>
                <w:lang w:val="el-GR"/>
              </w:rPr>
              <w:t>ανά</w:t>
            </w:r>
            <w:r w:rsidRPr="00127932">
              <w:rPr>
                <w:rFonts w:ascii="Calibri" w:hAnsi="Calibri" w:cs="Arial"/>
                <w:sz w:val="20"/>
                <w:szCs w:val="22"/>
                <w:lang w:val="el-GR"/>
              </w:rPr>
              <w:t xml:space="preserve"> ομάδες </w:t>
            </w:r>
            <w:r w:rsidR="008D0033" w:rsidRPr="00127932">
              <w:rPr>
                <w:rFonts w:ascii="Calibri" w:hAnsi="Calibri" w:cs="Arial"/>
                <w:sz w:val="20"/>
                <w:szCs w:val="22"/>
                <w:lang w:val="el-GR"/>
              </w:rPr>
              <w:t xml:space="preserve">των πέντε (5) </w:t>
            </w:r>
            <w:r w:rsidRPr="00127932">
              <w:rPr>
                <w:rFonts w:ascii="Calibri" w:hAnsi="Calibri" w:cs="Arial"/>
                <w:sz w:val="20"/>
                <w:szCs w:val="22"/>
                <w:lang w:val="el-GR"/>
              </w:rPr>
              <w:t>φοιτητών</w:t>
            </w:r>
            <w:r w:rsidR="00D774F0" w:rsidRPr="00127932">
              <w:rPr>
                <w:rFonts w:ascii="Calibri" w:hAnsi="Calibri" w:cs="Arial"/>
                <w:sz w:val="20"/>
                <w:szCs w:val="22"/>
                <w:lang w:val="el-GR"/>
              </w:rPr>
              <w:t>,</w:t>
            </w:r>
            <w:r w:rsidRPr="00127932">
              <w:rPr>
                <w:rFonts w:ascii="Calibri" w:hAnsi="Calibri" w:cs="Arial"/>
                <w:sz w:val="20"/>
                <w:szCs w:val="22"/>
                <w:lang w:val="el-GR"/>
              </w:rPr>
              <w:t xml:space="preserve"> με ερωτήσεις </w:t>
            </w:r>
            <w:r w:rsidR="008D0033" w:rsidRPr="00127932">
              <w:rPr>
                <w:rFonts w:ascii="Calibri" w:hAnsi="Calibri" w:cs="Arial"/>
                <w:sz w:val="20"/>
                <w:szCs w:val="22"/>
                <w:lang w:val="el-GR"/>
              </w:rPr>
              <w:t>επί</w:t>
            </w:r>
            <w:r w:rsidRPr="00127932">
              <w:rPr>
                <w:rFonts w:ascii="Calibri" w:hAnsi="Calibri" w:cs="Arial"/>
                <w:sz w:val="20"/>
                <w:szCs w:val="22"/>
                <w:lang w:val="el-GR"/>
              </w:rPr>
              <w:t xml:space="preserve"> </w:t>
            </w:r>
            <w:r w:rsidR="008D0033" w:rsidRPr="00127932">
              <w:rPr>
                <w:rFonts w:ascii="Calibri" w:hAnsi="Calibri" w:cs="Arial"/>
                <w:sz w:val="20"/>
                <w:szCs w:val="22"/>
                <w:lang w:val="el-GR"/>
              </w:rPr>
              <w:t xml:space="preserve">δοθέντων </w:t>
            </w:r>
            <w:r w:rsidRPr="00127932">
              <w:rPr>
                <w:rFonts w:ascii="Calibri" w:hAnsi="Calibri" w:cs="Arial"/>
                <w:sz w:val="20"/>
                <w:szCs w:val="22"/>
                <w:lang w:val="el-GR"/>
              </w:rPr>
              <w:t>σημειώσεων</w:t>
            </w:r>
            <w:r w:rsidR="008D0033" w:rsidRPr="00127932">
              <w:rPr>
                <w:rFonts w:ascii="Calibri" w:hAnsi="Calibri" w:cs="Arial"/>
                <w:sz w:val="20"/>
                <w:szCs w:val="22"/>
                <w:lang w:val="el-GR"/>
              </w:rPr>
              <w:t>,</w:t>
            </w:r>
            <w:r w:rsidRPr="00127932">
              <w:rPr>
                <w:rFonts w:ascii="Calibri" w:hAnsi="Calibri" w:cs="Arial"/>
                <w:sz w:val="20"/>
                <w:szCs w:val="22"/>
                <w:lang w:val="el-GR"/>
              </w:rPr>
              <w:t xml:space="preserve"> που περιλαμβάνουν όλα τα διδαχθέντα κεφάλαια της </w:t>
            </w:r>
            <w:proofErr w:type="spellStart"/>
            <w:r w:rsidRPr="00127932">
              <w:rPr>
                <w:rFonts w:ascii="Calibri" w:hAnsi="Calibri" w:cs="Arial"/>
                <w:sz w:val="20"/>
                <w:szCs w:val="22"/>
                <w:lang w:val="el-GR"/>
              </w:rPr>
              <w:t>Γναθοπροσωπικής</w:t>
            </w:r>
            <w:proofErr w:type="spellEnd"/>
            <w:r w:rsidRPr="00127932">
              <w:rPr>
                <w:rFonts w:ascii="Calibri" w:hAnsi="Calibri" w:cs="Arial"/>
                <w:sz w:val="20"/>
                <w:szCs w:val="22"/>
                <w:lang w:val="el-GR"/>
              </w:rPr>
              <w:t>.</w:t>
            </w:r>
          </w:p>
          <w:p w14:paraId="3752EBCE" w14:textId="77777777" w:rsidR="008356EA" w:rsidRPr="00127932" w:rsidRDefault="008356EA" w:rsidP="00C56FE0">
            <w:pPr>
              <w:jc w:val="both"/>
              <w:rPr>
                <w:rFonts w:ascii="Calibri" w:hAnsi="Calibri" w:cs="Arial"/>
                <w:sz w:val="20"/>
                <w:lang w:val="el-GR"/>
              </w:rPr>
            </w:pPr>
          </w:p>
          <w:p w14:paraId="032D1069" w14:textId="77777777" w:rsidR="008356EA" w:rsidRPr="00127932" w:rsidRDefault="008356EA" w:rsidP="00C542F4">
            <w:pPr>
              <w:rPr>
                <w:rFonts w:ascii="Calibri" w:hAnsi="Calibri" w:cs="Arial"/>
                <w:sz w:val="20"/>
                <w:lang w:val="el-GR"/>
              </w:rPr>
            </w:pPr>
          </w:p>
          <w:p w14:paraId="72DB4610" w14:textId="77777777" w:rsidR="008356EA" w:rsidRPr="00127932" w:rsidRDefault="008356EA" w:rsidP="00C542F4">
            <w:pPr>
              <w:rPr>
                <w:rFonts w:ascii="Calibri" w:hAnsi="Calibri" w:cs="Arial"/>
                <w:sz w:val="20"/>
                <w:lang w:val="el-GR"/>
              </w:rPr>
            </w:pPr>
          </w:p>
          <w:p w14:paraId="611BBD50" w14:textId="77777777" w:rsidR="008356EA" w:rsidRPr="00127932" w:rsidRDefault="008356EA" w:rsidP="00C542F4">
            <w:pPr>
              <w:rPr>
                <w:rFonts w:ascii="Calibri" w:hAnsi="Calibri" w:cs="Arial"/>
                <w:sz w:val="20"/>
                <w:lang w:val="el-GR"/>
              </w:rPr>
            </w:pPr>
          </w:p>
          <w:p w14:paraId="003A8D65" w14:textId="77777777" w:rsidR="008356EA" w:rsidRPr="00127932" w:rsidRDefault="008356EA" w:rsidP="00C542F4">
            <w:pPr>
              <w:rPr>
                <w:rFonts w:ascii="Calibri" w:hAnsi="Calibri" w:cs="Arial"/>
                <w:sz w:val="20"/>
                <w:lang w:val="el-GR"/>
              </w:rPr>
            </w:pPr>
          </w:p>
          <w:p w14:paraId="614EFB4F" w14:textId="77777777" w:rsidR="008356EA" w:rsidRPr="00127932" w:rsidRDefault="008356EA" w:rsidP="00C542F4">
            <w:pPr>
              <w:rPr>
                <w:rFonts w:ascii="Calibri" w:hAnsi="Calibri" w:cs="Arial"/>
                <w:sz w:val="20"/>
                <w:lang w:val="el-GR"/>
              </w:rPr>
            </w:pPr>
          </w:p>
          <w:p w14:paraId="2E0BF891" w14:textId="77777777" w:rsidR="008356EA" w:rsidRPr="00127932" w:rsidRDefault="008356EA" w:rsidP="00C542F4">
            <w:pPr>
              <w:rPr>
                <w:rFonts w:ascii="Calibri" w:hAnsi="Calibri" w:cs="Arial"/>
                <w:sz w:val="20"/>
                <w:lang w:val="el-GR"/>
              </w:rPr>
            </w:pPr>
          </w:p>
        </w:tc>
      </w:tr>
    </w:tbl>
    <w:p w14:paraId="1D2C00E1" w14:textId="77777777" w:rsidR="008356EA" w:rsidRDefault="008356EA" w:rsidP="008356EA">
      <w:pPr>
        <w:widowControl w:val="0"/>
        <w:autoSpaceDE w:val="0"/>
        <w:autoSpaceDN w:val="0"/>
        <w:adjustRightInd w:val="0"/>
        <w:spacing w:before="240" w:after="200" w:line="276" w:lineRule="auto"/>
        <w:rPr>
          <w:rFonts w:ascii="Calibri" w:hAnsi="Calibri" w:cs="Arial"/>
          <w:b/>
          <w:sz w:val="22"/>
          <w:szCs w:val="22"/>
          <w:lang w:val="el-GR"/>
        </w:rPr>
      </w:pPr>
    </w:p>
    <w:p w14:paraId="3C2A7807" w14:textId="77777777" w:rsidR="00127932" w:rsidRDefault="00127932" w:rsidP="008356EA">
      <w:pPr>
        <w:widowControl w:val="0"/>
        <w:autoSpaceDE w:val="0"/>
        <w:autoSpaceDN w:val="0"/>
        <w:adjustRightInd w:val="0"/>
        <w:spacing w:before="240" w:after="200" w:line="276" w:lineRule="auto"/>
        <w:rPr>
          <w:rFonts w:ascii="Calibri" w:hAnsi="Calibri" w:cs="Arial"/>
          <w:b/>
          <w:sz w:val="22"/>
          <w:szCs w:val="22"/>
          <w:lang w:val="el-GR"/>
        </w:rPr>
      </w:pPr>
    </w:p>
    <w:p w14:paraId="444B788A" w14:textId="77777777" w:rsidR="008D0033" w:rsidRPr="00D76A77" w:rsidRDefault="008D0033" w:rsidP="008356EA">
      <w:pPr>
        <w:widowControl w:val="0"/>
        <w:autoSpaceDE w:val="0"/>
        <w:autoSpaceDN w:val="0"/>
        <w:adjustRightInd w:val="0"/>
        <w:spacing w:before="240" w:after="200" w:line="276" w:lineRule="auto"/>
        <w:rPr>
          <w:rFonts w:ascii="Calibri" w:hAnsi="Calibri" w:cs="Arial"/>
          <w:b/>
          <w:sz w:val="22"/>
          <w:szCs w:val="22"/>
          <w:lang w:val="el-GR"/>
        </w:rPr>
      </w:pPr>
    </w:p>
    <w:p w14:paraId="1E5C115D" w14:textId="77777777" w:rsidR="008356EA" w:rsidRPr="00D76A77"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sz w:val="22"/>
          <w:szCs w:val="22"/>
        </w:rPr>
      </w:pPr>
      <w:r w:rsidRPr="00D76A77">
        <w:rPr>
          <w:rFonts w:ascii="Calibri" w:hAnsi="Calibri" w:cs="Arial"/>
          <w:b/>
          <w:sz w:val="22"/>
          <w:szCs w:val="22"/>
          <w:lang w:val="el-GR"/>
        </w:rPr>
        <w:t>ΣΥΝΙΣΤΩΜΕΝΗ</w:t>
      </w:r>
      <w:r w:rsidRPr="00D76A77">
        <w:rPr>
          <w:rFonts w:ascii="Calibri" w:hAnsi="Calibri" w:cs="Arial"/>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76A77" w:rsidRPr="009B08C5" w14:paraId="41838B07" w14:textId="77777777" w:rsidTr="00C542F4">
        <w:tc>
          <w:tcPr>
            <w:tcW w:w="8472" w:type="dxa"/>
          </w:tcPr>
          <w:p w14:paraId="4D12DE59" w14:textId="77777777" w:rsidR="00C56FE0" w:rsidRPr="00127932" w:rsidRDefault="00775E53" w:rsidP="008D0033">
            <w:pPr>
              <w:pStyle w:val="a5"/>
              <w:numPr>
                <w:ilvl w:val="0"/>
                <w:numId w:val="5"/>
              </w:numPr>
              <w:ind w:left="284" w:hanging="284"/>
              <w:jc w:val="both"/>
              <w:rPr>
                <w:rFonts w:asciiTheme="minorHAnsi" w:hAnsiTheme="minorHAnsi" w:cs="Calibri"/>
                <w:sz w:val="20"/>
                <w:szCs w:val="20"/>
                <w:lang w:val="el-GR"/>
              </w:rPr>
            </w:pPr>
            <w:proofErr w:type="spellStart"/>
            <w:r w:rsidRPr="00127932">
              <w:rPr>
                <w:rFonts w:asciiTheme="minorHAnsi" w:hAnsiTheme="minorHAnsi" w:cs="Calibri"/>
                <w:b/>
                <w:sz w:val="20"/>
                <w:szCs w:val="20"/>
                <w:lang w:val="el-GR"/>
              </w:rPr>
              <w:t>Στοματογναθοπροσωπική</w:t>
            </w:r>
            <w:proofErr w:type="spellEnd"/>
            <w:r w:rsidRPr="00127932">
              <w:rPr>
                <w:rFonts w:asciiTheme="minorHAnsi" w:hAnsiTheme="minorHAnsi" w:cs="Calibri"/>
                <w:b/>
                <w:sz w:val="20"/>
                <w:szCs w:val="20"/>
                <w:lang w:val="el-GR"/>
              </w:rPr>
              <w:t xml:space="preserve"> Χειρουργική</w:t>
            </w:r>
            <w:r w:rsidR="00074A69" w:rsidRPr="00127932">
              <w:rPr>
                <w:rFonts w:asciiTheme="minorHAnsi" w:hAnsiTheme="minorHAnsi" w:cs="Calibri"/>
                <w:sz w:val="20"/>
                <w:szCs w:val="20"/>
                <w:lang w:val="el-GR"/>
              </w:rPr>
              <w:t>,</w:t>
            </w:r>
            <w:r w:rsidRPr="00127932">
              <w:rPr>
                <w:rFonts w:asciiTheme="minorHAnsi" w:hAnsiTheme="minorHAnsi" w:cs="Calibri"/>
                <w:sz w:val="20"/>
                <w:szCs w:val="20"/>
                <w:lang w:val="el-GR"/>
              </w:rPr>
              <w:t xml:space="preserve"> Α’ Τόμος</w:t>
            </w:r>
            <w:r w:rsidR="00074A69" w:rsidRPr="00127932">
              <w:rPr>
                <w:rFonts w:asciiTheme="minorHAnsi" w:hAnsiTheme="minorHAnsi" w:cs="Calibri"/>
                <w:sz w:val="20"/>
                <w:szCs w:val="20"/>
                <w:lang w:val="el-GR"/>
              </w:rPr>
              <w:t>,</w:t>
            </w:r>
            <w:r w:rsidRPr="00127932">
              <w:rPr>
                <w:rFonts w:asciiTheme="minorHAnsi" w:hAnsiTheme="minorHAnsi" w:cs="Calibri"/>
                <w:sz w:val="20"/>
                <w:szCs w:val="20"/>
                <w:lang w:val="el-GR"/>
              </w:rPr>
              <w:t xml:space="preserve"> Χρ</w:t>
            </w:r>
            <w:r w:rsidR="00074A69" w:rsidRPr="00127932">
              <w:rPr>
                <w:rFonts w:asciiTheme="minorHAnsi" w:hAnsiTheme="minorHAnsi" w:cs="Calibri"/>
                <w:sz w:val="20"/>
                <w:szCs w:val="20"/>
                <w:lang w:val="el-GR"/>
              </w:rPr>
              <w:t>.</w:t>
            </w:r>
            <w:r w:rsidRPr="00127932">
              <w:rPr>
                <w:rFonts w:asciiTheme="minorHAnsi" w:hAnsiTheme="minorHAnsi" w:cs="Calibri"/>
                <w:sz w:val="20"/>
                <w:szCs w:val="20"/>
                <w:lang w:val="el-GR"/>
              </w:rPr>
              <w:t xml:space="preserve"> Μάρτη, Κ. Μάρτη</w:t>
            </w:r>
          </w:p>
          <w:p w14:paraId="67E8D3B2" w14:textId="77777777" w:rsidR="00775E53" w:rsidRPr="00127932" w:rsidRDefault="00074A69" w:rsidP="00C56FE0">
            <w:pPr>
              <w:jc w:val="both"/>
              <w:rPr>
                <w:rFonts w:asciiTheme="minorHAnsi" w:hAnsiTheme="minorHAnsi" w:cs="Calibri"/>
                <w:sz w:val="20"/>
                <w:szCs w:val="20"/>
                <w:lang w:val="el-GR"/>
              </w:rPr>
            </w:pPr>
            <w:r w:rsidRPr="00127932">
              <w:rPr>
                <w:rFonts w:asciiTheme="minorHAnsi" w:hAnsiTheme="minorHAnsi" w:cs="Calibri"/>
                <w:sz w:val="20"/>
                <w:szCs w:val="20"/>
                <w:lang w:val="el-GR"/>
              </w:rPr>
              <w:t xml:space="preserve">                                                                                </w:t>
            </w:r>
            <w:r w:rsidR="00775E53" w:rsidRPr="00127932">
              <w:rPr>
                <w:rFonts w:asciiTheme="minorHAnsi" w:hAnsiTheme="minorHAnsi" w:cs="Calibri"/>
                <w:sz w:val="20"/>
                <w:szCs w:val="20"/>
                <w:lang w:val="el-GR"/>
              </w:rPr>
              <w:t>Β’ Τόμος</w:t>
            </w:r>
            <w:r w:rsidR="008D0033" w:rsidRPr="00127932">
              <w:rPr>
                <w:rFonts w:asciiTheme="minorHAnsi" w:hAnsiTheme="minorHAnsi" w:cs="Calibri"/>
                <w:sz w:val="20"/>
                <w:szCs w:val="20"/>
                <w:lang w:val="el-GR"/>
              </w:rPr>
              <w:t>, Χρ.</w:t>
            </w:r>
            <w:r w:rsidR="00775E53" w:rsidRPr="00127932">
              <w:rPr>
                <w:rFonts w:asciiTheme="minorHAnsi" w:hAnsiTheme="minorHAnsi" w:cs="Calibri"/>
                <w:sz w:val="20"/>
                <w:szCs w:val="20"/>
                <w:lang w:val="el-GR"/>
              </w:rPr>
              <w:t xml:space="preserve"> Μάρτη</w:t>
            </w:r>
          </w:p>
          <w:p w14:paraId="1603E954" w14:textId="7BAF36B6" w:rsidR="00775E53" w:rsidRPr="007944AB" w:rsidRDefault="00775E53" w:rsidP="008D0033">
            <w:pPr>
              <w:pStyle w:val="a5"/>
              <w:numPr>
                <w:ilvl w:val="0"/>
                <w:numId w:val="5"/>
              </w:numPr>
              <w:ind w:left="284" w:hanging="284"/>
              <w:jc w:val="both"/>
              <w:rPr>
                <w:rFonts w:ascii="Calibri" w:hAnsi="Calibri" w:cs="Arial"/>
                <w:b/>
                <w:lang w:val="el-GR"/>
              </w:rPr>
            </w:pPr>
            <w:proofErr w:type="spellStart"/>
            <w:r w:rsidRPr="00127932">
              <w:rPr>
                <w:rFonts w:asciiTheme="minorHAnsi" w:hAnsiTheme="minorHAnsi" w:cs="Calibri"/>
                <w:b/>
                <w:sz w:val="20"/>
                <w:szCs w:val="20"/>
                <w:lang w:val="el-GR"/>
              </w:rPr>
              <w:t>Γναθοπροσωπική</w:t>
            </w:r>
            <w:proofErr w:type="spellEnd"/>
            <w:r w:rsidRPr="00127932">
              <w:rPr>
                <w:rFonts w:asciiTheme="minorHAnsi" w:hAnsiTheme="minorHAnsi" w:cs="Calibri"/>
                <w:b/>
                <w:sz w:val="20"/>
                <w:szCs w:val="20"/>
                <w:lang w:val="el-GR"/>
              </w:rPr>
              <w:t xml:space="preserve"> Χειρουργική</w:t>
            </w:r>
            <w:r w:rsidR="008D0033" w:rsidRPr="00127932">
              <w:rPr>
                <w:rFonts w:asciiTheme="minorHAnsi" w:hAnsiTheme="minorHAnsi" w:cs="Calibri"/>
                <w:b/>
                <w:sz w:val="20"/>
                <w:szCs w:val="20"/>
                <w:lang w:val="el-GR"/>
              </w:rPr>
              <w:t xml:space="preserve">, </w:t>
            </w:r>
            <w:proofErr w:type="spellStart"/>
            <w:r w:rsidRPr="00127932">
              <w:rPr>
                <w:rFonts w:asciiTheme="minorHAnsi" w:hAnsiTheme="minorHAnsi" w:cs="Calibri"/>
                <w:sz w:val="20"/>
                <w:szCs w:val="20"/>
                <w:lang w:val="el-GR"/>
              </w:rPr>
              <w:t>Βαϊρακτάρης</w:t>
            </w:r>
            <w:proofErr w:type="spellEnd"/>
            <w:r w:rsidR="008D0033" w:rsidRPr="00127932">
              <w:rPr>
                <w:rFonts w:asciiTheme="minorHAnsi" w:hAnsiTheme="minorHAnsi" w:cs="Calibri"/>
                <w:sz w:val="20"/>
                <w:szCs w:val="20"/>
                <w:lang w:val="el-GR"/>
              </w:rPr>
              <w:t xml:space="preserve">, </w:t>
            </w:r>
            <w:r w:rsidRPr="00127932">
              <w:rPr>
                <w:rFonts w:asciiTheme="minorHAnsi" w:hAnsiTheme="minorHAnsi" w:cs="Calibri"/>
                <w:sz w:val="20"/>
                <w:szCs w:val="20"/>
              </w:rPr>
              <w:t>Schwenzer</w:t>
            </w:r>
            <w:r w:rsidR="008D0033" w:rsidRPr="00127932">
              <w:rPr>
                <w:rFonts w:asciiTheme="minorHAnsi" w:hAnsiTheme="minorHAnsi" w:cs="Calibri"/>
                <w:sz w:val="20"/>
                <w:szCs w:val="20"/>
                <w:lang w:val="el-GR"/>
              </w:rPr>
              <w:t xml:space="preserve">, </w:t>
            </w:r>
            <w:r w:rsidRPr="00127932">
              <w:rPr>
                <w:rFonts w:asciiTheme="minorHAnsi" w:hAnsiTheme="minorHAnsi" w:cs="Calibri"/>
                <w:sz w:val="20"/>
                <w:szCs w:val="20"/>
                <w:lang w:val="el-GR"/>
              </w:rPr>
              <w:t>Ν</w:t>
            </w:r>
            <w:proofErr w:type="spellStart"/>
            <w:r w:rsidRPr="00127932">
              <w:rPr>
                <w:rFonts w:asciiTheme="minorHAnsi" w:hAnsiTheme="minorHAnsi" w:cs="Calibri"/>
                <w:sz w:val="20"/>
                <w:szCs w:val="20"/>
              </w:rPr>
              <w:t>eukam</w:t>
            </w:r>
            <w:proofErr w:type="spellEnd"/>
          </w:p>
          <w:p w14:paraId="0BD2E90B" w14:textId="6D8C3254" w:rsidR="007944AB" w:rsidRPr="007944AB" w:rsidRDefault="007944AB" w:rsidP="008D0033">
            <w:pPr>
              <w:pStyle w:val="a5"/>
              <w:numPr>
                <w:ilvl w:val="0"/>
                <w:numId w:val="5"/>
              </w:numPr>
              <w:ind w:left="284" w:hanging="284"/>
              <w:jc w:val="both"/>
              <w:rPr>
                <w:rFonts w:ascii="Calibri" w:hAnsi="Calibri" w:cs="Arial"/>
                <w:b/>
                <w:lang w:val="el-GR"/>
              </w:rPr>
            </w:pPr>
            <w:proofErr w:type="spellStart"/>
            <w:r w:rsidRPr="00127932">
              <w:rPr>
                <w:rFonts w:asciiTheme="minorHAnsi" w:hAnsiTheme="minorHAnsi" w:cs="Calibri"/>
                <w:b/>
                <w:sz w:val="20"/>
                <w:szCs w:val="20"/>
                <w:lang w:val="el-GR"/>
              </w:rPr>
              <w:t>Γναθοπροσωπική</w:t>
            </w:r>
            <w:proofErr w:type="spellEnd"/>
            <w:r w:rsidRPr="007944AB">
              <w:rPr>
                <w:rFonts w:asciiTheme="minorHAnsi" w:hAnsiTheme="minorHAnsi" w:cs="Calibri"/>
                <w:b/>
                <w:sz w:val="20"/>
                <w:szCs w:val="20"/>
                <w:lang w:val="el-GR"/>
              </w:rPr>
              <w:t xml:space="preserve"> </w:t>
            </w:r>
            <w:r w:rsidRPr="00127932">
              <w:rPr>
                <w:rFonts w:asciiTheme="minorHAnsi" w:hAnsiTheme="minorHAnsi" w:cs="Calibri"/>
                <w:b/>
                <w:sz w:val="20"/>
                <w:szCs w:val="20"/>
                <w:lang w:val="el-GR"/>
              </w:rPr>
              <w:t>Χειρουργική</w:t>
            </w:r>
            <w:r w:rsidRPr="007944AB">
              <w:rPr>
                <w:rFonts w:asciiTheme="minorHAnsi" w:hAnsiTheme="minorHAnsi" w:cs="Calibri"/>
                <w:b/>
                <w:sz w:val="20"/>
                <w:szCs w:val="20"/>
                <w:lang w:val="el-GR"/>
              </w:rPr>
              <w:t xml:space="preserve">, </w:t>
            </w:r>
            <w:proofErr w:type="spellStart"/>
            <w:r w:rsidRPr="00127932">
              <w:rPr>
                <w:rFonts w:asciiTheme="minorHAnsi" w:hAnsiTheme="minorHAnsi" w:cs="Calibri"/>
                <w:sz w:val="20"/>
                <w:szCs w:val="20"/>
                <w:lang w:val="el-GR"/>
              </w:rPr>
              <w:t>Βαϊρακτάρης</w:t>
            </w:r>
            <w:proofErr w:type="spellEnd"/>
            <w:r w:rsidRPr="007944AB">
              <w:rPr>
                <w:rFonts w:asciiTheme="minorHAnsi" w:hAnsiTheme="minorHAnsi" w:cs="Calibri"/>
                <w:sz w:val="20"/>
                <w:szCs w:val="20"/>
                <w:lang w:val="el-GR"/>
              </w:rPr>
              <w:t xml:space="preserve"> </w:t>
            </w:r>
            <w:r>
              <w:rPr>
                <w:rFonts w:asciiTheme="minorHAnsi" w:hAnsiTheme="minorHAnsi" w:cs="Calibri"/>
                <w:sz w:val="20"/>
                <w:szCs w:val="20"/>
              </w:rPr>
              <w:t>E</w:t>
            </w:r>
            <w:r w:rsidRPr="007944AB">
              <w:rPr>
                <w:rFonts w:asciiTheme="minorHAnsi" w:hAnsiTheme="minorHAnsi" w:cs="Calibri"/>
                <w:bCs/>
                <w:sz w:val="20"/>
                <w:szCs w:val="20"/>
                <w:lang w:val="el-GR"/>
              </w:rPr>
              <w:t xml:space="preserve">, </w:t>
            </w:r>
            <w:r>
              <w:rPr>
                <w:rFonts w:asciiTheme="minorHAnsi" w:hAnsiTheme="minorHAnsi" w:cs="Calibri"/>
                <w:bCs/>
                <w:sz w:val="20"/>
                <w:szCs w:val="20"/>
              </w:rPr>
              <w:t>Broken</w:t>
            </w:r>
            <w:r w:rsidRPr="007944AB">
              <w:rPr>
                <w:rFonts w:asciiTheme="minorHAnsi" w:hAnsiTheme="minorHAnsi" w:cs="Calibri"/>
                <w:bCs/>
                <w:sz w:val="20"/>
                <w:szCs w:val="20"/>
                <w:lang w:val="el-GR"/>
              </w:rPr>
              <w:t xml:space="preserve"> </w:t>
            </w:r>
            <w:r>
              <w:rPr>
                <w:rFonts w:asciiTheme="minorHAnsi" w:hAnsiTheme="minorHAnsi" w:cs="Calibri"/>
                <w:bCs/>
                <w:sz w:val="20"/>
                <w:szCs w:val="20"/>
              </w:rPr>
              <w:t>Hill</w:t>
            </w:r>
            <w:r w:rsidRPr="007944AB">
              <w:rPr>
                <w:rFonts w:asciiTheme="minorHAnsi" w:hAnsiTheme="minorHAnsi" w:cs="Calibri"/>
                <w:bCs/>
                <w:sz w:val="20"/>
                <w:szCs w:val="20"/>
                <w:lang w:val="el-GR"/>
              </w:rPr>
              <w:t xml:space="preserve"> </w:t>
            </w:r>
            <w:r>
              <w:rPr>
                <w:rFonts w:asciiTheme="minorHAnsi" w:hAnsiTheme="minorHAnsi" w:cs="Calibri"/>
                <w:bCs/>
                <w:sz w:val="20"/>
                <w:szCs w:val="20"/>
              </w:rPr>
              <w:t>publishers</w:t>
            </w:r>
            <w:r w:rsidRPr="007944AB">
              <w:rPr>
                <w:rFonts w:asciiTheme="minorHAnsi" w:hAnsiTheme="minorHAnsi" w:cs="Calibri"/>
                <w:bCs/>
                <w:sz w:val="20"/>
                <w:szCs w:val="20"/>
                <w:lang w:val="el-GR"/>
              </w:rPr>
              <w:t xml:space="preserve"> </w:t>
            </w:r>
            <w:r>
              <w:rPr>
                <w:rFonts w:asciiTheme="minorHAnsi" w:hAnsiTheme="minorHAnsi" w:cs="Calibri"/>
                <w:bCs/>
                <w:sz w:val="20"/>
                <w:szCs w:val="20"/>
              </w:rPr>
              <w:t>LTD</w:t>
            </w:r>
            <w:r w:rsidRPr="007944AB">
              <w:rPr>
                <w:rFonts w:asciiTheme="minorHAnsi" w:hAnsiTheme="minorHAnsi" w:cs="Calibri"/>
                <w:bCs/>
                <w:sz w:val="20"/>
                <w:szCs w:val="20"/>
                <w:lang w:val="el-GR"/>
              </w:rPr>
              <w:t>,</w:t>
            </w:r>
            <w:r>
              <w:rPr>
                <w:rFonts w:asciiTheme="minorHAnsi" w:hAnsiTheme="minorHAnsi" w:cs="Calibri"/>
                <w:bCs/>
                <w:sz w:val="20"/>
                <w:szCs w:val="20"/>
              </w:rPr>
              <w:t>ISBN</w:t>
            </w:r>
            <w:r w:rsidRPr="007944AB">
              <w:rPr>
                <w:rFonts w:asciiTheme="minorHAnsi" w:hAnsiTheme="minorHAnsi" w:cs="Calibri"/>
                <w:bCs/>
                <w:sz w:val="20"/>
                <w:szCs w:val="20"/>
                <w:lang w:val="el-GR"/>
              </w:rPr>
              <w:t xml:space="preserve"> : 9789963274680</w:t>
            </w:r>
          </w:p>
          <w:p w14:paraId="6A0E4BEC" w14:textId="67B177CF" w:rsidR="00EE436D" w:rsidRPr="00074A69" w:rsidRDefault="00EE436D" w:rsidP="008D0033">
            <w:pPr>
              <w:pStyle w:val="a5"/>
              <w:numPr>
                <w:ilvl w:val="0"/>
                <w:numId w:val="5"/>
              </w:numPr>
              <w:ind w:left="284" w:hanging="284"/>
              <w:jc w:val="both"/>
              <w:rPr>
                <w:rFonts w:ascii="Calibri" w:hAnsi="Calibri" w:cs="Arial"/>
                <w:b/>
                <w:lang w:val="el-GR"/>
              </w:rPr>
            </w:pPr>
            <w:r>
              <w:rPr>
                <w:rFonts w:asciiTheme="minorHAnsi" w:hAnsiTheme="minorHAnsi" w:cs="Calibri"/>
                <w:b/>
                <w:sz w:val="20"/>
                <w:szCs w:val="20"/>
                <w:lang w:val="el-GR"/>
              </w:rPr>
              <w:t xml:space="preserve">Διαλέξεις του μέλους ΔΕΠ που δίνονται σε ψηφιακή μορφή </w:t>
            </w:r>
            <w:r>
              <w:rPr>
                <w:rFonts w:asciiTheme="minorHAnsi" w:hAnsiTheme="minorHAnsi" w:cs="Calibri"/>
                <w:b/>
                <w:sz w:val="20"/>
                <w:szCs w:val="20"/>
              </w:rPr>
              <w:t>e</w:t>
            </w:r>
            <w:r w:rsidRPr="00EE436D">
              <w:rPr>
                <w:rFonts w:asciiTheme="minorHAnsi" w:hAnsiTheme="minorHAnsi" w:cs="Calibri"/>
                <w:b/>
                <w:sz w:val="20"/>
                <w:szCs w:val="20"/>
                <w:lang w:val="el-GR"/>
              </w:rPr>
              <w:t>-</w:t>
            </w:r>
            <w:r>
              <w:rPr>
                <w:rFonts w:asciiTheme="minorHAnsi" w:hAnsiTheme="minorHAnsi" w:cs="Calibri"/>
                <w:b/>
                <w:sz w:val="20"/>
                <w:szCs w:val="20"/>
              </w:rPr>
              <w:t>course</w:t>
            </w:r>
          </w:p>
        </w:tc>
      </w:tr>
    </w:tbl>
    <w:p w14:paraId="6E7973C4" w14:textId="77777777" w:rsidR="00CB1BE4" w:rsidRPr="00D76A77" w:rsidRDefault="00CB1BE4">
      <w:pPr>
        <w:rPr>
          <w:sz w:val="22"/>
          <w:szCs w:val="22"/>
          <w:lang w:val="el-GR"/>
        </w:rPr>
      </w:pPr>
    </w:p>
    <w:sectPr w:rsidR="00CB1BE4" w:rsidRPr="00D76A77"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3D42" w14:textId="77777777" w:rsidR="002877DC" w:rsidRDefault="002877DC" w:rsidP="008356EA">
      <w:r>
        <w:separator/>
      </w:r>
    </w:p>
  </w:endnote>
  <w:endnote w:type="continuationSeparator" w:id="0">
    <w:p w14:paraId="04C90170" w14:textId="77777777" w:rsidR="002877DC" w:rsidRDefault="002877DC"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F998" w14:textId="77777777" w:rsidR="002877DC" w:rsidRDefault="002877DC" w:rsidP="008356EA">
      <w:r>
        <w:separator/>
      </w:r>
    </w:p>
  </w:footnote>
  <w:footnote w:type="continuationSeparator" w:id="0">
    <w:p w14:paraId="07036FA5" w14:textId="77777777" w:rsidR="002877DC" w:rsidRDefault="002877DC"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91981"/>
      <w:docPartObj>
        <w:docPartGallery w:val="Page Numbers (Top of Page)"/>
        <w:docPartUnique/>
      </w:docPartObj>
    </w:sdtPr>
    <w:sdtEndPr/>
    <w:sdtContent>
      <w:p w14:paraId="7CB317D5" w14:textId="77777777" w:rsidR="008356EA" w:rsidRDefault="00D76A77">
        <w:pPr>
          <w:pStyle w:val="a3"/>
          <w:jc w:val="right"/>
        </w:pPr>
        <w:r>
          <w:fldChar w:fldCharType="begin"/>
        </w:r>
        <w:r>
          <w:instrText xml:space="preserve"> PAGE   \* MERGEFORMAT </w:instrText>
        </w:r>
        <w:r>
          <w:fldChar w:fldCharType="separate"/>
        </w:r>
        <w:r>
          <w:rPr>
            <w:noProof/>
          </w:rPr>
          <w:t>4</w:t>
        </w:r>
        <w:r>
          <w:rPr>
            <w:noProof/>
          </w:rPr>
          <w:fldChar w:fldCharType="end"/>
        </w:r>
      </w:p>
    </w:sdtContent>
  </w:sdt>
  <w:p w14:paraId="7DA63605"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CCC038A"/>
    <w:multiLevelType w:val="hybridMultilevel"/>
    <w:tmpl w:val="736C6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D46555"/>
    <w:multiLevelType w:val="hybridMultilevel"/>
    <w:tmpl w:val="97205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4E2AC1"/>
    <w:multiLevelType w:val="hybridMultilevel"/>
    <w:tmpl w:val="AE0A3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5155CC3"/>
    <w:multiLevelType w:val="hybridMultilevel"/>
    <w:tmpl w:val="844A7622"/>
    <w:lvl w:ilvl="0" w:tplc="6302A520">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55320608">
    <w:abstractNumId w:val="0"/>
  </w:num>
  <w:num w:numId="2" w16cid:durableId="1758138608">
    <w:abstractNumId w:val="5"/>
  </w:num>
  <w:num w:numId="3" w16cid:durableId="1250041697">
    <w:abstractNumId w:val="4"/>
  </w:num>
  <w:num w:numId="4" w16cid:durableId="917635685">
    <w:abstractNumId w:val="2"/>
  </w:num>
  <w:num w:numId="5" w16cid:durableId="262541230">
    <w:abstractNumId w:val="1"/>
  </w:num>
  <w:num w:numId="6" w16cid:durableId="1976521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74A69"/>
    <w:rsid w:val="00075C52"/>
    <w:rsid w:val="00095E22"/>
    <w:rsid w:val="00097770"/>
    <w:rsid w:val="000A7F17"/>
    <w:rsid w:val="000D14BA"/>
    <w:rsid w:val="00127932"/>
    <w:rsid w:val="001409B2"/>
    <w:rsid w:val="00140DCD"/>
    <w:rsid w:val="002877DC"/>
    <w:rsid w:val="002C3BDF"/>
    <w:rsid w:val="002C7D42"/>
    <w:rsid w:val="003003A9"/>
    <w:rsid w:val="0034675B"/>
    <w:rsid w:val="003B2BB0"/>
    <w:rsid w:val="005364AC"/>
    <w:rsid w:val="005B2074"/>
    <w:rsid w:val="006C6FB9"/>
    <w:rsid w:val="00775E53"/>
    <w:rsid w:val="007944AB"/>
    <w:rsid w:val="007E09DF"/>
    <w:rsid w:val="0082774F"/>
    <w:rsid w:val="008356EA"/>
    <w:rsid w:val="008A7369"/>
    <w:rsid w:val="008D0033"/>
    <w:rsid w:val="00914F4F"/>
    <w:rsid w:val="009873A1"/>
    <w:rsid w:val="009B08C5"/>
    <w:rsid w:val="009D68D9"/>
    <w:rsid w:val="009E6AF1"/>
    <w:rsid w:val="00A830B1"/>
    <w:rsid w:val="00A84B63"/>
    <w:rsid w:val="00A93C07"/>
    <w:rsid w:val="00AC29DC"/>
    <w:rsid w:val="00B121AF"/>
    <w:rsid w:val="00B164E4"/>
    <w:rsid w:val="00BC31F3"/>
    <w:rsid w:val="00C56FE0"/>
    <w:rsid w:val="00CB1BE4"/>
    <w:rsid w:val="00CE71A9"/>
    <w:rsid w:val="00D454DD"/>
    <w:rsid w:val="00D529F8"/>
    <w:rsid w:val="00D76A77"/>
    <w:rsid w:val="00D774F0"/>
    <w:rsid w:val="00DB2238"/>
    <w:rsid w:val="00DE36D7"/>
    <w:rsid w:val="00E45B7B"/>
    <w:rsid w:val="00E81476"/>
    <w:rsid w:val="00EA179F"/>
    <w:rsid w:val="00EC6230"/>
    <w:rsid w:val="00EE436D"/>
    <w:rsid w:val="00F62205"/>
    <w:rsid w:val="00FA0454"/>
    <w:rsid w:val="00FD1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DEF5"/>
  <w15:docId w15:val="{EE9C2905-6D35-4279-8F39-F94D2719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FD123A"/>
    <w:pPr>
      <w:ind w:left="720"/>
      <w:contextualSpacing/>
    </w:pPr>
  </w:style>
  <w:style w:type="paragraph" w:styleId="a6">
    <w:name w:val="Balloon Text"/>
    <w:basedOn w:val="a"/>
    <w:link w:val="Char1"/>
    <w:uiPriority w:val="99"/>
    <w:semiHidden/>
    <w:unhideWhenUsed/>
    <w:rsid w:val="00E45B7B"/>
    <w:rPr>
      <w:rFonts w:ascii="Segoe UI" w:hAnsi="Segoe UI" w:cs="Segoe UI"/>
      <w:sz w:val="18"/>
      <w:szCs w:val="18"/>
    </w:rPr>
  </w:style>
  <w:style w:type="character" w:customStyle="1" w:styleId="Char1">
    <w:name w:val="Κείμενο πλαισίου Char"/>
    <w:basedOn w:val="a0"/>
    <w:link w:val="a6"/>
    <w:uiPriority w:val="99"/>
    <w:semiHidden/>
    <w:rsid w:val="00E45B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1198</Words>
  <Characters>6474</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26</cp:revision>
  <cp:lastPrinted>2019-02-24T12:55:00Z</cp:lastPrinted>
  <dcterms:created xsi:type="dcterms:W3CDTF">2018-10-25T13:57:00Z</dcterms:created>
  <dcterms:modified xsi:type="dcterms:W3CDTF">2024-02-29T11:57:00Z</dcterms:modified>
</cp:coreProperties>
</file>